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2E41CB">
      <w:pPr>
        <w:pStyle w:val="2"/>
        <w:bidi w:val="0"/>
        <w:jc w:val="center"/>
        <w:rPr>
          <w:rFonts w:hint="eastAsia"/>
        </w:rPr>
      </w:pPr>
      <w:bookmarkStart w:id="0" w:name="_GoBack"/>
      <w:r>
        <w:rPr>
          <w:rFonts w:hint="eastAsia"/>
        </w:rPr>
        <w:t>（11篇）2025 年第一季度意识形态工作分析研判报告</w:t>
      </w:r>
    </w:p>
    <w:bookmarkEnd w:id="0"/>
    <w:p w14:paraId="5DB532A4">
      <w:pPr>
        <w:pStyle w:val="2"/>
        <w:bidi w:val="0"/>
        <w:jc w:val="center"/>
        <w:rPr>
          <w:rFonts w:hint="eastAsia"/>
        </w:rPr>
      </w:pPr>
      <w:r>
        <w:rPr>
          <w:rFonts w:hint="eastAsia"/>
        </w:rPr>
        <w:t>目 录</w:t>
      </w:r>
    </w:p>
    <w:p w14:paraId="7A331210">
      <w:pPr>
        <w:rPr>
          <w:rFonts w:hint="eastAsia"/>
        </w:rPr>
      </w:pPr>
      <w:r>
        <w:rPr>
          <w:rFonts w:hint="eastAsia"/>
        </w:rPr>
        <w:t>篇一、 2025 年第一季度意识形态工作分析研判报告 .... 2</w:t>
      </w:r>
    </w:p>
    <w:p w14:paraId="376ABE3A">
      <w:pPr>
        <w:rPr>
          <w:rFonts w:hint="eastAsia"/>
        </w:rPr>
      </w:pPr>
      <w:r>
        <w:rPr>
          <w:rFonts w:hint="eastAsia"/>
        </w:rPr>
        <w:t>篇二、 2025 年第二季度意识形态工作分析研判报告 ... 6</w:t>
      </w:r>
    </w:p>
    <w:p w14:paraId="252F4EA8">
      <w:pPr>
        <w:rPr>
          <w:rFonts w:hint="eastAsia"/>
        </w:rPr>
      </w:pPr>
      <w:r>
        <w:rPr>
          <w:rFonts w:hint="eastAsia"/>
        </w:rPr>
        <w:t>篇三、 2025 意识形态工作责任制落实情况报告述职报告 ...9</w:t>
      </w:r>
    </w:p>
    <w:p w14:paraId="0E0210B3">
      <w:pPr>
        <w:rPr>
          <w:rFonts w:hint="eastAsia"/>
        </w:rPr>
      </w:pPr>
      <w:r>
        <w:rPr>
          <w:rFonts w:hint="eastAsia"/>
        </w:rPr>
        <w:t>篇四、 2025 年第一季度意识形态分析研判情况报告 ... 15</w:t>
      </w:r>
    </w:p>
    <w:p w14:paraId="72E74E8D">
      <w:pPr>
        <w:rPr>
          <w:rFonts w:hint="eastAsia"/>
        </w:rPr>
      </w:pPr>
      <w:r>
        <w:rPr>
          <w:rFonts w:hint="eastAsia"/>
        </w:rPr>
        <w:t>篇五、 2025 年落实意识形态工作责任制工作总结情况报告 ...18</w:t>
      </w:r>
    </w:p>
    <w:p w14:paraId="1D0E10CC">
      <w:pPr>
        <w:rPr>
          <w:rFonts w:hint="eastAsia"/>
        </w:rPr>
      </w:pPr>
      <w:r>
        <w:rPr>
          <w:rFonts w:hint="eastAsia"/>
        </w:rPr>
        <w:t>篇六、 2025 年意识形态工作研判报告....22</w:t>
      </w:r>
    </w:p>
    <w:p w14:paraId="71CE4A4E">
      <w:pPr>
        <w:rPr>
          <w:rFonts w:hint="eastAsia"/>
        </w:rPr>
      </w:pPr>
      <w:r>
        <w:rPr>
          <w:rFonts w:hint="eastAsia"/>
        </w:rPr>
        <w:t>篇七、 2025 年第一季度意识形态工作分析研判 ...26</w:t>
      </w:r>
    </w:p>
    <w:p w14:paraId="25392EEB">
      <w:pPr>
        <w:rPr>
          <w:rFonts w:hint="eastAsia"/>
        </w:rPr>
      </w:pPr>
      <w:r>
        <w:rPr>
          <w:rFonts w:hint="eastAsia"/>
        </w:rPr>
        <w:t>篇八、 2025 年度意识形态工作责任制落实情况自查报告 ...29</w:t>
      </w:r>
    </w:p>
    <w:p w14:paraId="723D2896">
      <w:pPr>
        <w:rPr>
          <w:rFonts w:hint="eastAsia"/>
        </w:rPr>
      </w:pPr>
      <w:r>
        <w:rPr>
          <w:rFonts w:hint="eastAsia"/>
        </w:rPr>
        <w:t>篇九、 2025 年度落实意识形态工作情况报告 ...32</w:t>
      </w:r>
    </w:p>
    <w:p w14:paraId="7CCF82B6">
      <w:pPr>
        <w:rPr>
          <w:rFonts w:hint="eastAsia"/>
        </w:rPr>
      </w:pPr>
      <w:r>
        <w:rPr>
          <w:rFonts w:hint="eastAsia"/>
        </w:rPr>
        <w:t>篇十、 2025 年季度意识形态分析研判报告材料 ... 37</w:t>
      </w:r>
    </w:p>
    <w:p w14:paraId="3DE5A33F">
      <w:pPr>
        <w:rPr>
          <w:rFonts w:hint="eastAsia"/>
        </w:rPr>
      </w:pPr>
      <w:r>
        <w:rPr>
          <w:rFonts w:hint="eastAsia"/>
        </w:rPr>
        <w:t>篇十一、 2025 年(党委)第一季度意识形态工作情况总结汇报材料40</w:t>
      </w:r>
    </w:p>
    <w:p w14:paraId="00864263">
      <w:pPr>
        <w:rPr>
          <w:rFonts w:hint="eastAsia"/>
        </w:rPr>
      </w:pPr>
    </w:p>
    <w:p w14:paraId="06DF6345">
      <w:pPr>
        <w:rPr>
          <w:rFonts w:hint="eastAsia"/>
        </w:rPr>
      </w:pPr>
      <w:r>
        <w:rPr>
          <w:rFonts w:hint="eastAsia"/>
        </w:rPr>
        <w:t>　　篇一、 2025 年第一季度意识形态工作分析研判报告意识形态工作是党的一项极端重要工作， 事关党的前途命运、事关国家长治久安、 事关民族凝聚力和向心力。 我局严格落实意识形态工作责任制相关要求， 把政治坚定作为第一要求， 紧盯意识形态工作领域， 聚焦重点工作环节， 全面深入排查、 认真分析研判意识形态工作风险隐患， 确保本领域意识形态工作持续向上向好向强。</w:t>
      </w:r>
    </w:p>
    <w:p w14:paraId="0E7982EB">
      <w:pPr>
        <w:rPr>
          <w:rFonts w:hint="eastAsia"/>
        </w:rPr>
      </w:pPr>
      <w:r>
        <w:rPr>
          <w:rFonts w:hint="eastAsia"/>
        </w:rPr>
        <w:t>　　</w:t>
      </w:r>
    </w:p>
    <w:p w14:paraId="7AD36A0C">
      <w:pPr>
        <w:rPr>
          <w:rFonts w:hint="eastAsia"/>
        </w:rPr>
      </w:pPr>
      <w:r>
        <w:rPr>
          <w:rFonts w:hint="eastAsia"/>
        </w:rPr>
        <w:t>　　现将 2025 年第一季度意识形态工作形势分析研判报告如下：一、 总体情况前一季度以来， 我局坚决落实党管意识形态原则， 坚持党组书记作为第一责任人亲自抓意识形态工作， 把意识形态工作与业务工作同安排、 同部署、 同落实。 班子成员按照“一岗双责” 要求， 对职责范围内的意识形态和网络安全工作负领导责任， 按要求抓好分管工作领域的意识形态工作。始终坚持以习近平新时代中国特色社会主义思想为指引， 坚决贯彻习近平总书记关于意识形态工作重要讲话精神， 认真贯彻落实党的二十大精神， 坚持稳中求进工作总基调， 通过强化意识形态工作的组织和人才保障， 积极探索新机制，推动意识形态工作持续深入开展， 工作形势总体运行良好。 经梳理排查， 共分析研判意识形态工作风险隐患☆条， 其中， 组织领导方面☆条， 阵地管理方面☆条， 舆论引导方面☆条， 队伍建设方面☆条。</w:t>
      </w:r>
    </w:p>
    <w:p w14:paraId="3BB9589C">
      <w:pPr>
        <w:rPr>
          <w:rFonts w:hint="eastAsia"/>
        </w:rPr>
      </w:pPr>
      <w:r>
        <w:rPr>
          <w:rFonts w:hint="eastAsia"/>
        </w:rPr>
        <w:t>　　</w:t>
      </w:r>
    </w:p>
    <w:p w14:paraId="4F49C773">
      <w:pPr>
        <w:rPr>
          <w:rFonts w:hint="eastAsia"/>
        </w:rPr>
      </w:pPr>
      <w:r>
        <w:rPr>
          <w:rFonts w:hint="eastAsia"/>
        </w:rPr>
        <w:t>　　二、 具体工作开展情况(一)落实主体责任， 意识形态工作严抓严管。 严格落实意识形态工作主体责任， 形成党组书记牵头抓总、 分管领导具体负责、 办公室专人落实的意识形态工作格局， 实现意识形态工作上下联动、齐抓共管。 定期召开党组会议， 定期分析研判意识形态领域情况，不断加强和改进对新形势下意识形态工作的系统谋划和有效管理，牢牢把握正确的政治方向， 严守政治纪律和政治规矩。 坚持严格执行好干部标准， 认真学习党的二十大精神， 强调意识形态工作的极端重要性,狠抓意识形态领域各项工作任务落实， 真正让意识形态工作起到了 统一思想、 凝聚人心、 汇集力量的强有力作用， 全局管辖范围内没有发生过妄议上级， 也没有发生过信谣、 造谣和传谣现象。</w:t>
      </w:r>
    </w:p>
    <w:p w14:paraId="64BCF4DE">
      <w:pPr>
        <w:rPr>
          <w:rFonts w:hint="eastAsia"/>
        </w:rPr>
      </w:pPr>
      <w:r>
        <w:rPr>
          <w:rFonts w:hint="eastAsia"/>
        </w:rPr>
        <w:t>　　</w:t>
      </w:r>
    </w:p>
    <w:p w14:paraId="175788A7">
      <w:pPr>
        <w:rPr>
          <w:rFonts w:hint="eastAsia"/>
        </w:rPr>
      </w:pPr>
      <w:r>
        <w:rPr>
          <w:rFonts w:hint="eastAsia"/>
        </w:rPr>
        <w:t>　　(二)压实思想基础， 党员干部队伍深入教育。 按照全面从严治党的要求， 党员干部牢守政治方向之舵， 持之以恒抓学习教育。 将意识形态学习纳入党组和干部集中学习内容,严格落实学习制度，制定年度学习计划， 把深入学习贯彻习近平新时代中国特色社会主义思想、 党的二十大精神、 习近平总书记关于意识形态工作的重要论述作为首要政治任务,依托“三会一课” 、 中心组学习、 周例会学习等抓好党员干部集体学习， 积极推进网络平台学习、自 主学习，进一步夯实党员干部的理论功底， 树牢政治意识， 推动意识形态工作主体责任落实落细、 落地生根。 截至第一季度， 党组中心理论组学习☆次， 开展主题宣讲☆次， 干部理论学习☆次， 党课辅导☆次，警示教育☆次， 撰写心得☆篇。</w:t>
      </w:r>
    </w:p>
    <w:p w14:paraId="6D8A1980">
      <w:pPr>
        <w:rPr>
          <w:rFonts w:hint="eastAsia"/>
        </w:rPr>
      </w:pPr>
      <w:r>
        <w:rPr>
          <w:rFonts w:hint="eastAsia"/>
        </w:rPr>
        <w:t>　　</w:t>
      </w:r>
    </w:p>
    <w:p w14:paraId="15BC19EB">
      <w:pPr>
        <w:rPr>
          <w:rFonts w:hint="eastAsia"/>
        </w:rPr>
      </w:pPr>
      <w:r>
        <w:rPr>
          <w:rFonts w:hint="eastAsia"/>
        </w:rPr>
        <w:t>　　（三）强化舆论引导， 维护阵地安全。持续加大作风整治力度，通过清廉机关建设、 警示教育等， 为大家敲响警钟， 无论何时都要不忘初心， 树立全心全意为人民服务的宗旨， 做到忠诚干净担当，推动行业作风建设， 着力解决好群众急难愁盼问题。 抓好网络平台管理， 严格落实微信群、 QQ 群、 公众号等平台管理制度， 注重把握不同时期宣传重点， 坚持正确的舆论导向， 加强信息发布、 政策解读、 网络跟评， 及时回应社会关切， 提高舆论引 导水平， 特别注意掌握网络舆情， 牢牢掌握信息宣传主动权。 强化干部管理， 要求广大干部职工增强身份意识， 严格约束自己， 不造谣、不口 无遮拦，自觉做到涉密信息、 敏感信息、 负能量信息不上网， 维护意识形态安全。</w:t>
      </w:r>
    </w:p>
    <w:p w14:paraId="65ACB534">
      <w:pPr>
        <w:rPr>
          <w:rFonts w:hint="eastAsia"/>
        </w:rPr>
      </w:pPr>
      <w:r>
        <w:rPr>
          <w:rFonts w:hint="eastAsia"/>
        </w:rPr>
        <w:t>　　</w:t>
      </w:r>
    </w:p>
    <w:p w14:paraId="08A0F172">
      <w:pPr>
        <w:rPr>
          <w:rFonts w:hint="eastAsia"/>
        </w:rPr>
      </w:pPr>
      <w:r>
        <w:rPr>
          <w:rFonts w:hint="eastAsia"/>
        </w:rPr>
        <w:t>　　三、 对本领域意识形态存在风险隐患的分析研判（一） 组织领导方面。 一是个别党员干部对意识形态理论学习重视不够， 政治理论学习 较为被动， 主动性不够高,在坚定理想信念方面存在短板弱项。 有些党员干部政治立场不坚定， 存在人云亦云的倾向， 缺乏自 己的判断思考， 对待工作、 看待问题， 不能深入分析， 理性发声。 二是是部分同志积极适应当前网络化新时代， 接受新事物、 新观念的积极性不高。 如个别同志在通过学习强国等学习软件进行学习时,只是被动完成任务， 并没有深入浏览相关内容，学习效果不理想。</w:t>
      </w:r>
    </w:p>
    <w:p w14:paraId="4E512DBA">
      <w:pPr>
        <w:rPr>
          <w:rFonts w:hint="eastAsia"/>
        </w:rPr>
      </w:pPr>
      <w:r>
        <w:rPr>
          <w:rFonts w:hint="eastAsia"/>
        </w:rPr>
        <w:t>　　</w:t>
      </w:r>
    </w:p>
    <w:p w14:paraId="6C48F826">
      <w:pPr>
        <w:rPr>
          <w:rFonts w:hint="eastAsia"/>
        </w:rPr>
      </w:pPr>
      <w:r>
        <w:rPr>
          <w:rFonts w:hint="eastAsia"/>
        </w:rPr>
        <w:t>　　（二） 阵地管理方面。 一是在舆论宣传方面对新媒体的应用不够， 由于新媒体更新速度快， 对新闻质量要求高， 部分党员干部对新闻宣传工作存在畏难情绪， 本着多一事不如少一事的态度， 并不积极利用新媒体进行宣传。 没有真正意识到新媒体宣传的重要性，没有充分利用新媒体及时迅速的优点， 对工作动态、 政策落实进行广泛宣传， 形成强大的主流舆论。 二是由于对意识形态领域的新事物嗅觉不够灵敏、 反应不够敏锐， 对经济社会发展的新形势、 履职环境的新变化、 干部思想的新聚焦等认知不足， 特别是对意识形态工作的方法、 规律掌握不够， 对新媒体的运用不足等， 使意识形态工作的创新方式、 方法较少， 层次不够。</w:t>
      </w:r>
    </w:p>
    <w:p w14:paraId="16EC63E6">
      <w:pPr>
        <w:rPr>
          <w:rFonts w:hint="eastAsia"/>
        </w:rPr>
      </w:pPr>
      <w:r>
        <w:rPr>
          <w:rFonts w:hint="eastAsia"/>
        </w:rPr>
        <w:t>　　</w:t>
      </w:r>
    </w:p>
    <w:p w14:paraId="18420462">
      <w:pPr>
        <w:rPr>
          <w:rFonts w:hint="eastAsia"/>
        </w:rPr>
      </w:pPr>
      <w:r>
        <w:rPr>
          <w:rFonts w:hint="eastAsia"/>
        </w:rPr>
        <w:t>　　（三） 舆论引导方面。 一是宣传思想工作的方法、 形式、 途径还需要进一步探索。充分利用新媒体宣传党的政策、工作典型亮点、弘扬网络正能量还远远不够。 二是在意识形态工作实践中， 有时仍然沿袭理论灌输、 全面“严防死守” 等传统方式， 这样既忽视了 自主性意识， 也没有充分考虑到不同类型群体的差异性和独特性， 无疑导致工作缺乏针对性、灵活性， 不能充分有效发挥其应有的作用。</w:t>
      </w:r>
    </w:p>
    <w:p w14:paraId="4E593A13">
      <w:pPr>
        <w:rPr>
          <w:rFonts w:hint="eastAsia"/>
        </w:rPr>
      </w:pPr>
      <w:r>
        <w:rPr>
          <w:rFonts w:hint="eastAsia"/>
        </w:rPr>
        <w:t>　　</w:t>
      </w:r>
    </w:p>
    <w:p w14:paraId="418011B5">
      <w:pPr>
        <w:rPr>
          <w:rFonts w:hint="eastAsia"/>
        </w:rPr>
      </w:pPr>
      <w:r>
        <w:rPr>
          <w:rFonts w:hint="eastAsia"/>
        </w:rPr>
        <w:t>　　三、 下一步工作打算针对意识形态工作存在的风险和问题， 下一步， 我局将坚持问题导向， 结合工作实际， 细化安排部署， 强化措施落实， 持续深入整改意识形态工作问题和风险隐患， 不断提升意识工作实效。</w:t>
      </w:r>
    </w:p>
    <w:p w14:paraId="1424993B">
      <w:pPr>
        <w:rPr>
          <w:rFonts w:hint="eastAsia"/>
        </w:rPr>
      </w:pPr>
      <w:r>
        <w:rPr>
          <w:rFonts w:hint="eastAsia"/>
        </w:rPr>
        <w:t>　　</w:t>
      </w:r>
    </w:p>
    <w:p w14:paraId="0B0FFA3B">
      <w:pPr>
        <w:rPr>
          <w:rFonts w:hint="eastAsia"/>
        </w:rPr>
      </w:pPr>
      <w:r>
        <w:rPr>
          <w:rFonts w:hint="eastAsia"/>
        </w:rPr>
        <w:t>　　（一） 建立健全意识形态工作责任制。 要把意识形态工作作为党的建设和政治建设的重要内容纳入党组织及班子成员民主生活会和述职报告重要内容， 纳入干部年度考核内容， 纳入执行党的纪律尤其是政治纪律和政治规矩的监督检查范围。严格落实定期对意识形态分析研判制度， 在下半年召开一次专题会议研究意识形态工作。 对本单位开展一次意识形态工作专项督查并在党内进行通报，每半年向主管意识形态工作部门专题汇报意识形态工作。</w:t>
      </w:r>
    </w:p>
    <w:p w14:paraId="1EEFF419">
      <w:pPr>
        <w:rPr>
          <w:rFonts w:hint="eastAsia"/>
        </w:rPr>
      </w:pPr>
      <w:r>
        <w:rPr>
          <w:rFonts w:hint="eastAsia"/>
        </w:rPr>
        <w:t>　　</w:t>
      </w:r>
    </w:p>
    <w:p w14:paraId="32A28DF8">
      <w:pPr>
        <w:rPr>
          <w:rFonts w:hint="eastAsia"/>
        </w:rPr>
      </w:pPr>
      <w:r>
        <w:rPr>
          <w:rFonts w:hint="eastAsia"/>
        </w:rPr>
        <w:t>　　（二） 持续强化政治理论学习。 将意识形态领域新思想、 新理论、 新政策纳入各项学习 内容， 通过开展集中学习、 主题党日 、 专题党课、 研讨交流等形式， 深入学习习近平新时代中国特色社会主义思想， 深入学习习近平总书记系列重要讲话精神， 特别是习 近平总书记关于意识形态工作重要讲话精神， 及时传达学习中央、 省市区关于意识形态工作有关会议和文件精神， 始终坚持用新理念新思想新战略武装头脑,指导工作。</w:t>
      </w:r>
    </w:p>
    <w:p w14:paraId="4F55CB6D">
      <w:pPr>
        <w:rPr>
          <w:rFonts w:hint="eastAsia"/>
        </w:rPr>
      </w:pPr>
      <w:r>
        <w:rPr>
          <w:rFonts w:hint="eastAsia"/>
        </w:rPr>
        <w:t>　　</w:t>
      </w:r>
    </w:p>
    <w:p w14:paraId="00851B40">
      <w:pPr>
        <w:rPr>
          <w:rFonts w:hint="eastAsia"/>
        </w:rPr>
      </w:pPr>
      <w:r>
        <w:rPr>
          <w:rFonts w:hint="eastAsia"/>
        </w:rPr>
        <w:t>　　（三） 持续强化舆论监督引导。 牢牢掌握舆论引导的主动权，提高舆论引导水平， 充分利用新媒体， 加大对群众关心的政策落实、项目 建设等情况进行广泛宣传。 切实维护网络意识形态安全， 严禁在 QQ、 微信圈发布反动消极的言论、 低级庸俗的图片、 视频。 及时做好重要节点和敏感时期的舆论监管， 及时搜集、 研判、 处置可能引发群体性事件和社会动荡的言论。</w:t>
      </w:r>
    </w:p>
    <w:p w14:paraId="356DC81E">
      <w:pPr>
        <w:rPr>
          <w:rFonts w:hint="eastAsia"/>
        </w:rPr>
      </w:pPr>
      <w:r>
        <w:rPr>
          <w:rFonts w:hint="eastAsia"/>
        </w:rPr>
        <w:t>　　</w:t>
      </w:r>
    </w:p>
    <w:p w14:paraId="1F33485F">
      <w:pPr>
        <w:rPr>
          <w:rFonts w:hint="eastAsia"/>
        </w:rPr>
      </w:pPr>
      <w:r>
        <w:rPr>
          <w:rFonts w:hint="eastAsia"/>
        </w:rPr>
        <w:t>　　篇二、 2025 年第二季度意识形态工作分析研判报告年第二季度， ☆☆高度重视意识形态工作， 坚持用思想武装头脑， 牢牢把握正确的☆☆方向、 舆论导向和价值取向， 严格落实意识形态工作责任制， 加强干部和人才队伍建设， 现将第二季度意识形态风险分析研判工作开展情况汇报如下：一、 意识形态领域存在的风险隐患(一)理论学习不全面不扎实。 一是始终坚持每周开展“第一议题”学习， 但理论学习多以“读读念念”为主， 对党的二十大精神、习近平新时代中国特色社会主义思想和习 近平总书记重要指示批示精神理解得不深不透， 融会贯通不足， 缺乏深层次的研讨交流，同志们因区委办工作忙， 在个人自 学提升上有所放松， 学习效果浮于表面。 二是学习形式较为单一， 运用“五种学习方式” 还够不充分， 多以集中学习、 以会代训为主， 理论学习贴近工作实际不够，调研还不深入， 工作上容易缺乏创造性。</w:t>
      </w:r>
    </w:p>
    <w:p w14:paraId="4A81029C">
      <w:pPr>
        <w:rPr>
          <w:rFonts w:hint="eastAsia"/>
        </w:rPr>
      </w:pPr>
      <w:r>
        <w:rPr>
          <w:rFonts w:hint="eastAsia"/>
        </w:rPr>
        <w:t>　　</w:t>
      </w:r>
    </w:p>
    <w:p w14:paraId="51AB8676">
      <w:pPr>
        <w:rPr>
          <w:rFonts w:hint="eastAsia"/>
        </w:rPr>
      </w:pPr>
      <w:r>
        <w:rPr>
          <w:rFonts w:hint="eastAsia"/>
        </w:rPr>
        <w:t>　　(二)阵地建设存在短板弱项。 一是志愿服务活动不够丰富， 形式较为单一， 部分同志因工作繁忙参加志愿活动的积极性不高， 深入基层服务不够自觉主动， 个别同志存在流于形式、虚于应付现象，志愿服务质量不高。 二是党员活动室虽已建设完成， 但未真正实现从“建起来” 到“用起来” 再到“活起来” 的建设目 的， 活动室缺乏功能性和实用性， 难以聚集人气， 发挥应有的阵地作用。</w:t>
      </w:r>
    </w:p>
    <w:p w14:paraId="58E66927">
      <w:pPr>
        <w:rPr>
          <w:rFonts w:hint="eastAsia"/>
        </w:rPr>
      </w:pPr>
      <w:r>
        <w:rPr>
          <w:rFonts w:hint="eastAsia"/>
        </w:rPr>
        <w:t>　　</w:t>
      </w:r>
    </w:p>
    <w:p w14:paraId="5ACEC5AE">
      <w:pPr>
        <w:rPr>
          <w:rFonts w:hint="eastAsia"/>
        </w:rPr>
      </w:pPr>
      <w:r>
        <w:rPr>
          <w:rFonts w:hint="eastAsia"/>
        </w:rPr>
        <w:t>　　（三） 微信传输存在泄密隐患。 在日常工作中， 为便捷高效，违规使用图文小程序识别敏感文件、 微信小程序传输、 处理涉密文件资料等， 在互联网邮箱存储、 传输涉密文件等方面存在失泄密风险， 为保密工作带来新挑战。</w:t>
      </w:r>
    </w:p>
    <w:p w14:paraId="4FDDF277">
      <w:pPr>
        <w:rPr>
          <w:rFonts w:hint="eastAsia"/>
        </w:rPr>
      </w:pPr>
      <w:r>
        <w:rPr>
          <w:rFonts w:hint="eastAsia"/>
        </w:rPr>
        <w:t>　　</w:t>
      </w:r>
    </w:p>
    <w:p w14:paraId="5D5D3FDC">
      <w:pPr>
        <w:rPr>
          <w:rFonts w:hint="eastAsia"/>
        </w:rPr>
      </w:pPr>
      <w:r>
        <w:rPr>
          <w:rFonts w:hint="eastAsia"/>
        </w:rPr>
        <w:t>　　（四） 信息工作要情上报风险。 要情信息必须第一时间上报，一旦出现迟报、 缓报、 瞒报现象， 造成信息倒流， 极易在网上引起负面舆情关注， 为别有用心之人所利用， 给社会稳定带来风险隐患。</w:t>
      </w:r>
    </w:p>
    <w:p w14:paraId="2C7A8916">
      <w:pPr>
        <w:rPr>
          <w:rFonts w:hint="eastAsia"/>
        </w:rPr>
      </w:pPr>
      <w:r>
        <w:rPr>
          <w:rFonts w:hint="eastAsia"/>
        </w:rPr>
        <w:t>　　</w:t>
      </w:r>
    </w:p>
    <w:p w14:paraId="217CF14C">
      <w:pPr>
        <w:rPr>
          <w:rFonts w:hint="eastAsia"/>
        </w:rPr>
      </w:pPr>
      <w:r>
        <w:rPr>
          <w:rFonts w:hint="eastAsia"/>
        </w:rPr>
        <w:t>　　二、 风险隐患发展趋势分析一是理论学习不深入， 势必造成党员干部知识储备欠缺,不能做到与时俱进， 难以运用理论指导实际工作， 不利于提高工作的积极性、 主动性和创造性， 出现进取意识淡化现象。</w:t>
      </w:r>
    </w:p>
    <w:p w14:paraId="51E10A23">
      <w:pPr>
        <w:rPr>
          <w:rFonts w:hint="eastAsia"/>
        </w:rPr>
      </w:pPr>
      <w:r>
        <w:rPr>
          <w:rFonts w:hint="eastAsia"/>
        </w:rPr>
        <w:t>　　</w:t>
      </w:r>
    </w:p>
    <w:p w14:paraId="21954D75">
      <w:pPr>
        <w:rPr>
          <w:rFonts w:hint="eastAsia"/>
        </w:rPr>
      </w:pPr>
      <w:r>
        <w:rPr>
          <w:rFonts w:hint="eastAsia"/>
        </w:rPr>
        <w:t>　　二是阵地建设文化功能作用发挥不充分， 会影响区委办发扬党委中枢机关的模范带头作用， 不利于树立省级文明单位这一标识的良好形象。</w:t>
      </w:r>
    </w:p>
    <w:p w14:paraId="57D9F954">
      <w:pPr>
        <w:rPr>
          <w:rFonts w:hint="eastAsia"/>
        </w:rPr>
      </w:pPr>
      <w:r>
        <w:rPr>
          <w:rFonts w:hint="eastAsia"/>
        </w:rPr>
        <w:t>　　</w:t>
      </w:r>
    </w:p>
    <w:p w14:paraId="18F76807">
      <w:pPr>
        <w:rPr>
          <w:rFonts w:hint="eastAsia"/>
        </w:rPr>
      </w:pPr>
      <w:r>
        <w:rPr>
          <w:rFonts w:hint="eastAsia"/>
        </w:rPr>
        <w:t>　　三是一旦发生失泄密事件， 轻则造成机关内部文件泄露,给机关正常工作带来不必要的麻烦， 重则对国家安全和利益造成严重风险和危害。</w:t>
      </w:r>
    </w:p>
    <w:p w14:paraId="322F5964">
      <w:pPr>
        <w:rPr>
          <w:rFonts w:hint="eastAsia"/>
        </w:rPr>
      </w:pPr>
      <w:r>
        <w:rPr>
          <w:rFonts w:hint="eastAsia"/>
        </w:rPr>
        <w:t>　　</w:t>
      </w:r>
    </w:p>
    <w:p w14:paraId="753756CA">
      <w:pPr>
        <w:rPr>
          <w:rFonts w:hint="eastAsia"/>
        </w:rPr>
      </w:pPr>
      <w:r>
        <w:rPr>
          <w:rFonts w:hint="eastAsia"/>
        </w:rPr>
        <w:t>　　四是信息要情报送超出时限规定， 特别是一些突然发生的造成或可能造成重大人员伤亡、 财产损失、 生态环境破坏、 影响经济发展和社会稳定的紧急信息， 一旦出现迟报、 漏报现象， 将丧失信息的预警功能， 失去时效性和应有价值。</w:t>
      </w:r>
    </w:p>
    <w:p w14:paraId="0B1D5CE2">
      <w:pPr>
        <w:rPr>
          <w:rFonts w:hint="eastAsia"/>
        </w:rPr>
      </w:pPr>
      <w:r>
        <w:rPr>
          <w:rFonts w:hint="eastAsia"/>
        </w:rPr>
        <w:t>　　</w:t>
      </w:r>
    </w:p>
    <w:p w14:paraId="0EC7D4C9">
      <w:pPr>
        <w:rPr>
          <w:rFonts w:hint="eastAsia"/>
        </w:rPr>
      </w:pPr>
      <w:r>
        <w:rPr>
          <w:rFonts w:hint="eastAsia"/>
        </w:rPr>
        <w:t>　　三、 防范化解风险的措施（一） 履行主体责任， 严格落实意识形态工作责任制。 一是把学习宣传贯彻党的二十大精神和习近平新时代中国特色社会主义思想作为首要政治任务， 把加强单位党建工作和加强意识形态工作紧密结合起来， 及时召开总支委会和室务会研究意识形态工作， 分析办公室存在的风险点， 层层传导压力， 坚持抓总、 抓严、 抓细。</w:t>
      </w:r>
    </w:p>
    <w:p w14:paraId="5F8B9029">
      <w:pPr>
        <w:rPr>
          <w:rFonts w:hint="eastAsia"/>
        </w:rPr>
      </w:pPr>
      <w:r>
        <w:rPr>
          <w:rFonts w:hint="eastAsia"/>
        </w:rPr>
        <w:t>　　</w:t>
      </w:r>
    </w:p>
    <w:p w14:paraId="2813E289">
      <w:pPr>
        <w:rPr>
          <w:rFonts w:hint="eastAsia"/>
        </w:rPr>
      </w:pPr>
      <w:r>
        <w:rPr>
          <w:rFonts w:hint="eastAsia"/>
        </w:rPr>
        <w:t>　　印发《学习宣传贯彻党的二十大精神工作方案》 ， 明确学习 要求、重点任务和方法路线， 对全区做好学习宣传贯彻党的二十大精神工作作出安排部署。 二是严格落实好“第一议题” 制度， 强化线上线下学习相结合， 运用好五种学习方式， 依托能力作风建设年“周四大学堂”每周四集体夜学， 开展研讨交流； 依托河南干部网络学院，学习强国等学习平台， 提高使用的活跃度。</w:t>
      </w:r>
    </w:p>
    <w:p w14:paraId="609F1F3C">
      <w:pPr>
        <w:rPr>
          <w:rFonts w:hint="eastAsia"/>
        </w:rPr>
      </w:pPr>
      <w:r>
        <w:rPr>
          <w:rFonts w:hint="eastAsia"/>
        </w:rPr>
        <w:t>　　</w:t>
      </w:r>
    </w:p>
    <w:p w14:paraId="432A30AA">
      <w:pPr>
        <w:rPr>
          <w:rFonts w:hint="eastAsia"/>
        </w:rPr>
      </w:pPr>
      <w:r>
        <w:rPr>
          <w:rFonts w:hint="eastAsia"/>
        </w:rPr>
        <w:t>　　（二） 强化阵地建设， 多措并举筑牢意识形态安全防线。 严格贯彻落实十届省委第十轮巡视整改工作要求， 规范阵地管理。 一是依托支部联支部活动， 开展” 五星支部"创建， 推动优势互补、 资源共享、 互相促进、 共同提高， 不断提升群众的安全感获得感幸福感。 二是完善党员活动图书室， 丰富书籍， 充分利用， 推动开展图书角学习、 好书推荐、 读书心得展示等一系列党员读书主题活动，满足党员干部个性化需求。</w:t>
      </w:r>
    </w:p>
    <w:p w14:paraId="3111ECEA">
      <w:pPr>
        <w:rPr>
          <w:rFonts w:hint="eastAsia"/>
        </w:rPr>
      </w:pPr>
      <w:r>
        <w:rPr>
          <w:rFonts w:hint="eastAsia"/>
        </w:rPr>
        <w:t>　　</w:t>
      </w:r>
    </w:p>
    <w:p w14:paraId="6D34808C">
      <w:pPr>
        <w:rPr>
          <w:rFonts w:hint="eastAsia"/>
        </w:rPr>
      </w:pPr>
      <w:r>
        <w:rPr>
          <w:rFonts w:hint="eastAsia"/>
        </w:rPr>
        <w:t>　　（三） 增强风险意识， 提高意识形态风险防范化解能力。 坚持意识形态风险分析研判预警机制， 出台区委防范化解重大风险工作机制， 完善意识形态工作情况通报、 分析研判制度， 定期进行情报信息会商， 建立并及时更新安全风险工作台账。 一是定期召开全区各乡 镇（街道） 党（工） 委落实国家安全责任制年度工作例会， 把国家安全工作纳入重要议事日程， 与本地本单位中心工作同安排同部署同推进同考核,将各领域风险管控在萌芽状态。 二是召开全区党委办公室系统信息培训会议， 邀请市委办信息科讲解新时代信息报送的重点和方法， 规范紧急要情信息报送制度， 畅通公安、消防、应急部门报送渠道， 压实各单位属地管理责任和第一责任人责任，杜绝迟报、 漏报现象。 三是要严格把关文稿、 发文质量， 规范政治术语表述， 全方位落实和加强风险领域的排查与管控， 切实做好网络舆情处置， 及时化解矛盾， 引导正确舆论导向， 确保全区国家安全、 要情信息、 机要保密等工作总体平稳有序。</w:t>
      </w:r>
    </w:p>
    <w:p w14:paraId="1E4E2282">
      <w:pPr>
        <w:rPr>
          <w:rFonts w:hint="eastAsia"/>
        </w:rPr>
      </w:pPr>
      <w:r>
        <w:rPr>
          <w:rFonts w:hint="eastAsia"/>
        </w:rPr>
        <w:t>　　</w:t>
      </w:r>
    </w:p>
    <w:p w14:paraId="35F5ACB1">
      <w:pPr>
        <w:rPr>
          <w:rFonts w:hint="eastAsia"/>
        </w:rPr>
      </w:pPr>
      <w:r>
        <w:rPr>
          <w:rFonts w:hint="eastAsia"/>
        </w:rPr>
        <w:t>　　（四） 加强正面引导， 全面壮大主流意识形态宣传引导。 一是注重宣传报道。 借助市委党刊宣传正能量， 充分展示食☆区经济发展、 党建风采、 生态建设、 人文特色等成果。 二是丰富教育形式。</w:t>
      </w:r>
    </w:p>
    <w:p w14:paraId="436B3792">
      <w:pPr>
        <w:rPr>
          <w:rFonts w:hint="eastAsia"/>
        </w:rPr>
      </w:pPr>
      <w:r>
        <w:rPr>
          <w:rFonts w:hint="eastAsia"/>
        </w:rPr>
        <w:t>　　</w:t>
      </w:r>
    </w:p>
    <w:p w14:paraId="6CD5C101">
      <w:pPr>
        <w:rPr>
          <w:rFonts w:hint="eastAsia"/>
        </w:rPr>
      </w:pPr>
      <w:r>
        <w:rPr>
          <w:rFonts w:hint="eastAsia"/>
        </w:rPr>
        <w:t>　　学习宣传贯彻党的二十大精神， 举办“落实二十大精神固基强能争先进” 等系列主题教育活动， 进一步引导机关党员锤炼初心、 践行使命。三是强化正面引导。选树身边先进典型， 发挥榜样引领作用。</w:t>
      </w:r>
    </w:p>
    <w:p w14:paraId="5F1B5D46">
      <w:pPr>
        <w:rPr>
          <w:rFonts w:hint="eastAsia"/>
        </w:rPr>
      </w:pPr>
      <w:r>
        <w:rPr>
          <w:rFonts w:hint="eastAsia"/>
        </w:rPr>
        <w:t>　　</w:t>
      </w:r>
    </w:p>
    <w:p w14:paraId="7E18570A">
      <w:pPr>
        <w:rPr>
          <w:rFonts w:hint="eastAsia"/>
        </w:rPr>
      </w:pPr>
      <w:r>
        <w:rPr>
          <w:rFonts w:hint="eastAsia"/>
        </w:rPr>
        <w:t>　　来自甄公子的自学笔记。</w:t>
      </w:r>
    </w:p>
    <w:p w14:paraId="5FE9B388">
      <w:pPr>
        <w:rPr>
          <w:rFonts w:hint="eastAsia"/>
        </w:rPr>
      </w:pPr>
      <w:r>
        <w:rPr>
          <w:rFonts w:hint="eastAsia"/>
        </w:rPr>
        <w:t>　　</w:t>
      </w:r>
    </w:p>
    <w:p w14:paraId="0493B2C7">
      <w:pPr>
        <w:rPr>
          <w:rFonts w:hint="eastAsia"/>
        </w:rPr>
      </w:pPr>
      <w:r>
        <w:rPr>
          <w:rFonts w:hint="eastAsia"/>
        </w:rPr>
        <w:t>　　篇三、2025 意识形态工作责任制落实情况报告述职报告今年以来， 驻 xx 纪检监察组认真落实意识形态和网络安全工作责任， 按照《XX 纪委 XX 监委 2025 年意识形态（网络安全）</w:t>
      </w:r>
    </w:p>
    <w:p w14:paraId="1D589601">
      <w:pPr>
        <w:rPr>
          <w:rFonts w:hint="eastAsia"/>
        </w:rPr>
      </w:pPr>
      <w:r>
        <w:rPr>
          <w:rFonts w:hint="eastAsia"/>
        </w:rPr>
        <w:t>　　</w:t>
      </w:r>
    </w:p>
    <w:p w14:paraId="35E18C6D">
      <w:pPr>
        <w:rPr>
          <w:rFonts w:hint="eastAsia"/>
        </w:rPr>
      </w:pPr>
      <w:r>
        <w:rPr>
          <w:rFonts w:hint="eastAsia"/>
        </w:rPr>
        <w:t>　　工作责任书》 要求， 把落实 XX 委、 XX 纪委 XX 监委关于意识形态工作决策部署情况作为监督执纪问责重要内容， 努力为全 XX 经济社会发展提供思想和纪律保障。 现将工作开展情况总结如下：一、 主要做法（一） 落实意识形态工作责任制一是落实责任， 加强学习 。 认真落实意识形态工作责任， 履行好纪检监察组的主体责任和组长作为部门负责人的第一责任， 结合平时的党委理论中心组集中学习、 “两学一做” 、 支部学习、 业务培训等学习活动， 认真学习习近平总书记关于意识形态工作的重要论述和 XX、 XX、 XX 有关意识形态工作责任制的相关文件精神及《XXXX 意识形态问责办法（试行） 》 等内容， 强化对意识形态工作认识。 同时， 利用“学习强国” 、 XX 等平台， 常态化开展网上学习， 提升能力素养， 切实加强意识形态基本知识和舆情引导工作基本要求的学习和贯彻落实。</w:t>
      </w:r>
    </w:p>
    <w:p w14:paraId="021A387E">
      <w:pPr>
        <w:rPr>
          <w:rFonts w:hint="eastAsia"/>
        </w:rPr>
      </w:pPr>
      <w:r>
        <w:rPr>
          <w:rFonts w:hint="eastAsia"/>
        </w:rPr>
        <w:t>　　</w:t>
      </w:r>
    </w:p>
    <w:p w14:paraId="0E2D043D">
      <w:pPr>
        <w:rPr>
          <w:rFonts w:hint="eastAsia"/>
        </w:rPr>
      </w:pPr>
      <w:r>
        <w:rPr>
          <w:rFonts w:hint="eastAsia"/>
        </w:rPr>
        <w:t>　　二是开展监督， 督促整改。 督促综合监督单位认真按照《2025年党风廉政建设和反腐败工作主要任务分解》 的要求,结合其中对落实意识形态工作责任制的要求， 将落实主体责任分解到各领导班子成员及科室， 确保意识形态工作与业务工作同安排、 同部署。 同时， 按照 XX纪委 XX监委意识形态工作领导小组办公室安排部署，立足纪检监察职能， 将意识形态（网络安全） 工作纳入监督检查内容， 结合日常监督、 派驻监督和巡察监督， 对所联系的单位贯彻落实工作不力的情况和违规行为， 进行严格把关并明确将认真贯彻执行 axxx 意识形态工作问责办法（试行） 》 及 xx、 xx 关于意识形态责任追究有关制度， 严肃追究， 确保本部门和联系的 XX 家单位不出现意识形态工作责任制中规定应当追究责任的情形。</w:t>
      </w:r>
    </w:p>
    <w:p w14:paraId="1BC5CF9C">
      <w:pPr>
        <w:rPr>
          <w:rFonts w:hint="eastAsia"/>
        </w:rPr>
      </w:pPr>
      <w:r>
        <w:rPr>
          <w:rFonts w:hint="eastAsia"/>
        </w:rPr>
        <w:t>　　</w:t>
      </w:r>
    </w:p>
    <w:p w14:paraId="4EB10A3D">
      <w:pPr>
        <w:rPr>
          <w:rFonts w:hint="eastAsia"/>
        </w:rPr>
      </w:pPr>
      <w:r>
        <w:rPr>
          <w:rFonts w:hint="eastAsia"/>
        </w:rPr>
        <w:t>　　（二） 落实网络安全工作责任制一是把握正确舆论导向， 履行网络安全工作部门的主体责任、部门负责人的第一责任， 严格执行网络安全责任制。规范网络行为，做到安全、 文明利用网络。 落实网络安全防护措施， 有效管理、 维护网络设施， 执行关键信息基础设施建设“三同步” 原则， 做好关键信息基础设施网络安全建档、 日 常检查维护、 保密等工作。 注重掌握了 解各级新闻媒体的舆情动态， 坚持不信谣、 不传谣、 不妄议并及时回应、 澄清虚假网络舆情。</w:t>
      </w:r>
    </w:p>
    <w:p w14:paraId="0FDF9454">
      <w:pPr>
        <w:rPr>
          <w:rFonts w:hint="eastAsia"/>
        </w:rPr>
      </w:pPr>
      <w:r>
        <w:rPr>
          <w:rFonts w:hint="eastAsia"/>
        </w:rPr>
        <w:t>　　</w:t>
      </w:r>
    </w:p>
    <w:p w14:paraId="2F68AF85">
      <w:pPr>
        <w:rPr>
          <w:rFonts w:hint="eastAsia"/>
        </w:rPr>
      </w:pPr>
      <w:r>
        <w:rPr>
          <w:rFonts w:hint="eastAsia"/>
        </w:rPr>
        <w:t>　　二是切实加强网络安全政策法规和基本知识的学习， 积极参与“国家网络信息安全周”活动， 提升全员网络安全意识和防护能力。</w:t>
      </w:r>
    </w:p>
    <w:p w14:paraId="27C76789">
      <w:pPr>
        <w:rPr>
          <w:rFonts w:hint="eastAsia"/>
        </w:rPr>
      </w:pPr>
      <w:r>
        <w:rPr>
          <w:rFonts w:hint="eastAsia"/>
        </w:rPr>
        <w:t>　　</w:t>
      </w:r>
    </w:p>
    <w:p w14:paraId="668CE16C">
      <w:pPr>
        <w:rPr>
          <w:rFonts w:hint="eastAsia"/>
        </w:rPr>
      </w:pPr>
      <w:r>
        <w:rPr>
          <w:rFonts w:hint="eastAsia"/>
        </w:rPr>
        <w:t>　　规范网络行为， 避免出现违规行为； 落实网络安全防护措施， 有效管理、 维护网络设施， 执行关键信息基础设施建设“三同步”原则，做好关键信息基础设施网络安全建档、日 常检查维护、保密等工作。</w:t>
      </w:r>
    </w:p>
    <w:p w14:paraId="76134594">
      <w:pPr>
        <w:rPr>
          <w:rFonts w:hint="eastAsia"/>
        </w:rPr>
      </w:pPr>
      <w:r>
        <w:rPr>
          <w:rFonts w:hint="eastAsia"/>
        </w:rPr>
        <w:t>　　</w:t>
      </w:r>
    </w:p>
    <w:p w14:paraId="256193E4">
      <w:pPr>
        <w:rPr>
          <w:rFonts w:hint="eastAsia"/>
        </w:rPr>
      </w:pPr>
      <w:r>
        <w:rPr>
          <w:rFonts w:hint="eastAsia"/>
        </w:rPr>
        <w:t>　　按照 XX 纪委 XX 监委的相关要求， 开展微信公众号和 QQ、 微信群排查清理工作， 以个人身份开办的， 切实做到标注单位及职务信息， 不擅自发布公务信息和与执行职务行为有关的信息。 组内无以职务身份开设的实名认证新媒体帐号。</w:t>
      </w:r>
    </w:p>
    <w:p w14:paraId="23DCC4C9">
      <w:pPr>
        <w:rPr>
          <w:rFonts w:hint="eastAsia"/>
        </w:rPr>
      </w:pPr>
      <w:r>
        <w:rPr>
          <w:rFonts w:hint="eastAsia"/>
        </w:rPr>
        <w:t>　　</w:t>
      </w:r>
    </w:p>
    <w:p w14:paraId="33440708">
      <w:pPr>
        <w:rPr>
          <w:rFonts w:hint="eastAsia"/>
        </w:rPr>
      </w:pPr>
      <w:r>
        <w:rPr>
          <w:rFonts w:hint="eastAsia"/>
        </w:rPr>
        <w:t>　　三是加强对纪检监察组本部门及联系监督部门的日 常教育管理。 倡导文明上网， 禁止在工作 QQ 群、 微信、 微博、 移动手机客户 端等网络平台发布、 转发负面影响和不实消息,严禁在网络平台发布消极言论及低级庸俗等信息， 坚持不信谣、 不传谣、 不妄议，切实维护网络意识形态安全。 年内， 驻 XX 纪检监察组以及联系监督单位意识形态工作大局平稳， 意识形态领域无重大问题、 重大事件发生。</w:t>
      </w:r>
    </w:p>
    <w:p w14:paraId="7B062D52">
      <w:pPr>
        <w:rPr>
          <w:rFonts w:hint="eastAsia"/>
        </w:rPr>
      </w:pPr>
      <w:r>
        <w:rPr>
          <w:rFonts w:hint="eastAsia"/>
        </w:rPr>
        <w:t>　　</w:t>
      </w:r>
    </w:p>
    <w:p w14:paraId="293B7A86">
      <w:pPr>
        <w:rPr>
          <w:rFonts w:hint="eastAsia"/>
        </w:rPr>
      </w:pPr>
      <w:r>
        <w:rPr>
          <w:rFonts w:hint="eastAsia"/>
        </w:rPr>
        <w:t>　　二、 存在的问题一是抓意识形态工作的主动性还不够。不管是纪检监察组人员，还是联系的几家部门， 都存在对意识形态领域斗争的尖锐性复杂性认识不足的问题， 个别人员对意识形态工作认识不足， 有重视业务而忽视意识形态工作的情况。</w:t>
      </w:r>
    </w:p>
    <w:p w14:paraId="06F34333">
      <w:pPr>
        <w:rPr>
          <w:rFonts w:hint="eastAsia"/>
        </w:rPr>
      </w:pPr>
      <w:r>
        <w:rPr>
          <w:rFonts w:hint="eastAsia"/>
        </w:rPr>
        <w:t>　　</w:t>
      </w:r>
    </w:p>
    <w:p w14:paraId="15529BAD">
      <w:pPr>
        <w:rPr>
          <w:rFonts w:hint="eastAsia"/>
        </w:rPr>
      </w:pPr>
      <w:r>
        <w:rPr>
          <w:rFonts w:hint="eastAsia"/>
        </w:rPr>
        <w:t>　　二是对意识形态领域的专业性学习不够。在学习党纪法规方面方法比较呆板、 单调， 理论联系实际不深、 不透， 对政治理论学习浮在面上， 理论与实践脱节。</w:t>
      </w:r>
    </w:p>
    <w:p w14:paraId="0D7D0A80">
      <w:pPr>
        <w:rPr>
          <w:rFonts w:hint="eastAsia"/>
        </w:rPr>
      </w:pPr>
      <w:r>
        <w:rPr>
          <w:rFonts w:hint="eastAsia"/>
        </w:rPr>
        <w:t>　　</w:t>
      </w:r>
    </w:p>
    <w:p w14:paraId="1312DDC7">
      <w:pPr>
        <w:rPr>
          <w:rFonts w:hint="eastAsia"/>
        </w:rPr>
      </w:pPr>
      <w:r>
        <w:rPr>
          <w:rFonts w:hint="eastAsia"/>
        </w:rPr>
        <w:t>　　三是对意识形态工作的监督检查力度还有待加强。</w:t>
      </w:r>
    </w:p>
    <w:p w14:paraId="0911F12F">
      <w:pPr>
        <w:rPr>
          <w:rFonts w:hint="eastAsia"/>
        </w:rPr>
      </w:pPr>
      <w:r>
        <w:rPr>
          <w:rFonts w:hint="eastAsia"/>
        </w:rPr>
        <w:t>　　</w:t>
      </w:r>
    </w:p>
    <w:p w14:paraId="4EA07A08">
      <w:pPr>
        <w:rPr>
          <w:rFonts w:hint="eastAsia"/>
        </w:rPr>
      </w:pPr>
      <w:r>
        <w:rPr>
          <w:rFonts w:hint="eastAsia"/>
        </w:rPr>
        <w:t>　　三、 下一步工作打算1.抓好学习， 进一步武装头脑， 提升素质。 坚持把学习宣传贯彻习近平新时代中国特色社会主义思想作为重中之重， 及时学习贯彻党中央和上级党委关于意识形态工作的决策部署及指示精神， 为落实意识形态工作责任打下坚实的思想基础。</w:t>
      </w:r>
    </w:p>
    <w:p w14:paraId="493C1666">
      <w:pPr>
        <w:rPr>
          <w:rFonts w:hint="eastAsia"/>
        </w:rPr>
      </w:pPr>
      <w:r>
        <w:rPr>
          <w:rFonts w:hint="eastAsia"/>
        </w:rPr>
        <w:t>　　</w:t>
      </w:r>
    </w:p>
    <w:p w14:paraId="3FDCA646">
      <w:pPr>
        <w:rPr>
          <w:rFonts w:hint="eastAsia"/>
        </w:rPr>
      </w:pPr>
      <w:r>
        <w:rPr>
          <w:rFonts w:hint="eastAsia"/>
        </w:rPr>
        <w:t>　　2.履职尽责， 以高度的政治责任感抓牢抓实意识形态工作。 将意识形态工作责任制落实情况纳入监督检查重点范围,注重把意识形态工作与日常监督相结合， 持续加大对监督联系的各单位贯彻落实意识形态工作责任制情况监督检查， 着力发现问题、 形成震慑。</w:t>
      </w:r>
    </w:p>
    <w:p w14:paraId="49FC1F6D">
      <w:pPr>
        <w:rPr>
          <w:rFonts w:hint="eastAsia"/>
        </w:rPr>
      </w:pPr>
      <w:r>
        <w:rPr>
          <w:rFonts w:hint="eastAsia"/>
        </w:rPr>
        <w:t>　　</w:t>
      </w:r>
    </w:p>
    <w:p w14:paraId="405523B2">
      <w:pPr>
        <w:rPr>
          <w:rFonts w:hint="eastAsia"/>
        </w:rPr>
      </w:pPr>
      <w:r>
        <w:rPr>
          <w:rFonts w:hint="eastAsia"/>
        </w:rPr>
        <w:t>　　对履行责任不全面、 不到位、 不得力的党组织和领导干部进行及时督促整改。</w:t>
      </w:r>
    </w:p>
    <w:p w14:paraId="6693E69A">
      <w:pPr>
        <w:rPr>
          <w:rFonts w:hint="eastAsia"/>
        </w:rPr>
      </w:pPr>
      <w:r>
        <w:rPr>
          <w:rFonts w:hint="eastAsia"/>
        </w:rPr>
        <w:t>　　</w:t>
      </w:r>
    </w:p>
    <w:p w14:paraId="39B3789F">
      <w:pPr>
        <w:rPr>
          <w:rFonts w:hint="eastAsia"/>
        </w:rPr>
      </w:pPr>
      <w:r>
        <w:rPr>
          <w:rFonts w:hint="eastAsia"/>
        </w:rPr>
        <w:t>　　3.积极完成好 XX 纪委 XX 监委交办的其他工作任务。按照《关于监督推动意识形态工作责任制落实的意见》 要求， XXX 纪检监察组将监督推动意识形态工作责任制落实工作放在突出位置， 纳入政治监督清单， 督促各单位加强对意识形态工作的全面领导， “一把手” 切实履行第一责任人责任， 分管领导落实直接责任人责任，其他领导班子成员根据工作分工落实领导责任。我组充分发挥派驻监督工作优势,发挥好“探头” 作用， 通过列席理论学习中心组学习会议、 调阅资料、 推动巡察整改、 会同机关纪委开展专项检查、日 常监督检查等方式， 重点聚焦各单位创新理论武装、 阵地管理、制度机制建设等情况， 督促各单位紧绷意识形态工作这根弦， 筑牢思想堤坝， 强化属地管理和主管主办责任， 切实把意识形态工作抓在手上， 为巩固壮大全市主流思想舆论贡献力量。 总体上看， 各单位都能够严格落实意识形态工作责任制， 守上负责、 主动作为， 严控网络舆情等意识形态风险， 但在创新工作思路等方面仍存在一定程度上的欠缺。 现将有关情况报告如下：一是聚焦加强党的创新理论武装开展监督。调阅各单位相关工作方案， 督促各单位坚持政治引领， 全面贯彻习近平新时代中国特色社会主义思想， 及时深入学习宣传贯彻党的二十大、 二十届一中全会精神和新修订《党章》 ， 确保党的二十大精神落到实处。 XX局通过局务会、 理论中心组等形式及时跟进学习， 通过专题网班、青年理论学习小组、 支部研讨等多种形式加强机关理论武装。 XX局今年先后组织 7 次理论学习中心组学习， 切实加深对党的创新理论的理解和认识,进一步增强学而信、 学而用、 学而行的自觉性和坚定性。 XX 局理论学习中心组带头学习， 各党支部把意识形态纳入“三会一课” 、 主题党日 活动等学习内容， 引导党员干部增强理论素养， 提升解决实际问题的能力和本领。 XX 党校（行政学院）</w:t>
      </w:r>
    </w:p>
    <w:p w14:paraId="5AD23B67">
      <w:pPr>
        <w:rPr>
          <w:rFonts w:hint="eastAsia"/>
        </w:rPr>
      </w:pPr>
      <w:r>
        <w:rPr>
          <w:rFonts w:hint="eastAsia"/>
        </w:rPr>
        <w:t>　　</w:t>
      </w:r>
    </w:p>
    <w:p w14:paraId="35FDBDF4">
      <w:pPr>
        <w:rPr>
          <w:rFonts w:hint="eastAsia"/>
        </w:rPr>
      </w:pPr>
      <w:r>
        <w:rPr>
          <w:rFonts w:hint="eastAsia"/>
        </w:rPr>
        <w:t>　　利用校（院） 内外各种资源， 通过培训班、 主题党日活动、 理论学习日、 撰写心得体会、 主题征文等多种方式， 引导党员干部开展学习， 不断提高教职工辨别政治是非、 保持政治定力、 防范政治风险的能力。</w:t>
      </w:r>
    </w:p>
    <w:p w14:paraId="238EE954">
      <w:pPr>
        <w:rPr>
          <w:rFonts w:hint="eastAsia"/>
        </w:rPr>
      </w:pPr>
      <w:r>
        <w:rPr>
          <w:rFonts w:hint="eastAsia"/>
        </w:rPr>
        <w:t>　　</w:t>
      </w:r>
    </w:p>
    <w:p w14:paraId="62223F21">
      <w:pPr>
        <w:rPr>
          <w:rFonts w:hint="eastAsia"/>
        </w:rPr>
      </w:pPr>
      <w:r>
        <w:rPr>
          <w:rFonts w:hint="eastAsia"/>
        </w:rPr>
        <w:t>　　二是聚焦意识形态阵地管理开展监督。 常态化对 XX 局主办的XX 网、 XX 局管理的“XX” 微信公众平台和《XX》 杂志、 XX 党校（行政学院） 官网官微进行浏览， 督促推动各单位加强阵地建设管理。 特别是督促 XX 党校（行政学院） 充分发挥理论宣传阵地作用， 推动习近平新时代中国特色社会主义思想进教材、 进课堂、 进头脑、 进社会， 利用“理论微课堂” 平台,先后制作两个系列共 10 期视频， 用现代化的传播手段进行权威性讲解诠释，让习近平新时代中国特色社会主义思想”飞入寻常百姓家”。 在《光明日报》 《红旗文稿》 《学习时报》 等各大报刊发表文章， 积极发出党校的声音。</w:t>
      </w:r>
    </w:p>
    <w:p w14:paraId="449F4FB7">
      <w:pPr>
        <w:rPr>
          <w:rFonts w:hint="eastAsia"/>
        </w:rPr>
      </w:pPr>
      <w:r>
        <w:rPr>
          <w:rFonts w:hint="eastAsia"/>
        </w:rPr>
        <w:t>　　</w:t>
      </w:r>
    </w:p>
    <w:p w14:paraId="33CBD75B">
      <w:pPr>
        <w:rPr>
          <w:rFonts w:hint="eastAsia"/>
        </w:rPr>
      </w:pPr>
      <w:r>
        <w:rPr>
          <w:rFonts w:hint="eastAsia"/>
        </w:rPr>
        <w:t>　　三是聚焦制度机制建设开展监督。 立足“监督保障执行、 促进完善发展” 职能定位， 在问题整改“治标” 的基础上， 把制度机制建设作为“治本” 的重要抓手， 推动各单位加强意识形态体制机制建设。 XX 局完善日 常工作、 责任落实、 信息发布三项机制， 在日常工作中时刻抓牢意识形态领域风险防控， 时时关注， 处处留意，及时发现问题隐患并加以解决。 XX 局对落实意识形态及网络意识形态工作责任进行督杳检查并通报情况， 着力增强党员干部的政治敏锐性和政治鉴别力。 XX 党校（行政学院） 制定《网络行为负面清单》 、 修订《外出授课宣讲工作管理办法》 ， 规范教职工个人网络行为， 加强对教师外出授课、 接受媒体采访言论的管控。</w:t>
      </w:r>
    </w:p>
    <w:p w14:paraId="70E18FA1">
      <w:pPr>
        <w:rPr>
          <w:rFonts w:hint="eastAsia"/>
        </w:rPr>
      </w:pPr>
      <w:r>
        <w:rPr>
          <w:rFonts w:hint="eastAsia"/>
        </w:rPr>
        <w:t>　　</w:t>
      </w:r>
    </w:p>
    <w:p w14:paraId="0CD1C133">
      <w:pPr>
        <w:rPr>
          <w:rFonts w:hint="eastAsia"/>
        </w:rPr>
      </w:pPr>
      <w:r>
        <w:rPr>
          <w:rFonts w:hint="eastAsia"/>
        </w:rPr>
        <w:t>　　目 前， 各单位在意识形态工作责任制落实过程中还存在一些不足， 主要是个别党员干部还存在对意识形态工作形势认识不清、 问题查找不准、 应对措施不够得力的情况。 在信息化时代新媒体、 自媒体兴起的大背景下， 对于如何创新思路举措， 充分把握好意识形态工作的方法和措施还不够灵活。</w:t>
      </w:r>
    </w:p>
    <w:p w14:paraId="5D0F9A63">
      <w:pPr>
        <w:rPr>
          <w:rFonts w:hint="eastAsia"/>
        </w:rPr>
      </w:pPr>
      <w:r>
        <w:rPr>
          <w:rFonts w:hint="eastAsia"/>
        </w:rPr>
        <w:t>　　</w:t>
      </w:r>
    </w:p>
    <w:p w14:paraId="163A3414">
      <w:pPr>
        <w:rPr>
          <w:rFonts w:hint="eastAsia"/>
        </w:rPr>
      </w:pPr>
      <w:r>
        <w:rPr>
          <w:rFonts w:hint="eastAsia"/>
        </w:rPr>
        <w:t>　　下一步， 我组将及时跟进学习习近平总书记关于意识形态工作的重要论述， 深入研究把握意识形态工作特点和规律,持续压实各单位主体责任， 创新工作方法， 健全协同监督、 风险防控等工作机制， 对各单位意识形态责任制落实情况常态化开展监督检查， 为做好意识形态工作提供坚强纪律保障。</w:t>
      </w:r>
    </w:p>
    <w:p w14:paraId="6AA09FC0">
      <w:pPr>
        <w:rPr>
          <w:rFonts w:hint="eastAsia"/>
        </w:rPr>
      </w:pPr>
      <w:r>
        <w:rPr>
          <w:rFonts w:hint="eastAsia"/>
        </w:rPr>
        <w:t>　　</w:t>
      </w:r>
    </w:p>
    <w:p w14:paraId="0BFB5389">
      <w:pPr>
        <w:rPr>
          <w:rFonts w:hint="eastAsia"/>
        </w:rPr>
      </w:pPr>
      <w:r>
        <w:rPr>
          <w:rFonts w:hint="eastAsia"/>
        </w:rPr>
        <w:t>　　篇四、 2025 年第一季度意识形态分析研判情况报告年第一季度以来， 在区委区政府的坚强领导下， 在区委宣传部的正确指导下， 区人保局党组高度重视意识形态工作， 认真深入开展学习贯彻习近平新时代中国特色社会主义思想主题教育和党的二十大精神， 强化担当意识和责任意识， 牢牢把握正确的政治方向， 始终把意识形态工作贯穿于各项重点工作中， 真正把意识形态工作落到实处。 现将一季度工作情况报告如下。</w:t>
      </w:r>
    </w:p>
    <w:p w14:paraId="4A53CABF">
      <w:pPr>
        <w:rPr>
          <w:rFonts w:hint="eastAsia"/>
        </w:rPr>
      </w:pPr>
      <w:r>
        <w:rPr>
          <w:rFonts w:hint="eastAsia"/>
        </w:rPr>
        <w:t>　　</w:t>
      </w:r>
    </w:p>
    <w:p w14:paraId="597A4BDC">
      <w:pPr>
        <w:rPr>
          <w:rFonts w:hint="eastAsia"/>
        </w:rPr>
      </w:pPr>
      <w:r>
        <w:rPr>
          <w:rFonts w:hint="eastAsia"/>
        </w:rPr>
        <w:t>　　一、 一季度工作开展情况（一） 夯实主体责任， 强化组织领导。</w:t>
      </w:r>
    </w:p>
    <w:p w14:paraId="153EFFAF">
      <w:pPr>
        <w:rPr>
          <w:rFonts w:hint="eastAsia"/>
        </w:rPr>
      </w:pPr>
      <w:r>
        <w:rPr>
          <w:rFonts w:hint="eastAsia"/>
        </w:rPr>
        <w:t>　　</w:t>
      </w:r>
    </w:p>
    <w:p w14:paraId="3ACEAF49">
      <w:pPr>
        <w:rPr>
          <w:rFonts w:hint="eastAsia"/>
        </w:rPr>
      </w:pPr>
      <w:r>
        <w:rPr>
          <w:rFonts w:hint="eastAsia"/>
        </w:rPr>
        <w:t>　　一是做好统筹部署。局党组认真学习贯彻习近平总书记关于意识形态工作的重要论述， 严格落实《党委（党组） 意识形态工作责任制实施办法》 ， 切实增强抓意识形态工作的履职自觉。 制定全年抓意识形态工作要点， 把意识形态工作纳入年终考核管理， 对下属党支部意识形态工作进行督导， 层层传导压力， 做好责任落实。</w:t>
      </w:r>
    </w:p>
    <w:p w14:paraId="7BF09CDF">
      <w:pPr>
        <w:rPr>
          <w:rFonts w:hint="eastAsia"/>
        </w:rPr>
      </w:pPr>
      <w:r>
        <w:rPr>
          <w:rFonts w:hint="eastAsia"/>
        </w:rPr>
        <w:t>　　</w:t>
      </w:r>
    </w:p>
    <w:p w14:paraId="66C34C8E">
      <w:pPr>
        <w:rPr>
          <w:rFonts w:hint="eastAsia"/>
        </w:rPr>
      </w:pPr>
      <w:r>
        <w:rPr>
          <w:rFonts w:hint="eastAsia"/>
        </w:rPr>
        <w:t>　　二是定期研判工作。 按要求专题研判意识形态领域风险， 要求全系统严格落实意识形态工作责任制， 进一步强化对局行业主管的人才招聘、 社保、 劳动仲裁等行业社会的组织管理， 积极在社会组织中宣传中央、 市委、 区委的方针、 政策， 弘扬主旋律， 强化理论指导， 不断提高社会组织抓好意识形态的思想自觉和行动自 觉。</w:t>
      </w:r>
    </w:p>
    <w:p w14:paraId="7C15A4C8">
      <w:pPr>
        <w:rPr>
          <w:rFonts w:hint="eastAsia"/>
        </w:rPr>
      </w:pPr>
      <w:r>
        <w:rPr>
          <w:rFonts w:hint="eastAsia"/>
        </w:rPr>
        <w:t>　　</w:t>
      </w:r>
    </w:p>
    <w:p w14:paraId="0A8FF209">
      <w:pPr>
        <w:rPr>
          <w:rFonts w:hint="eastAsia"/>
        </w:rPr>
      </w:pPr>
      <w:r>
        <w:rPr>
          <w:rFonts w:hint="eastAsia"/>
        </w:rPr>
        <w:t>　　（二） 深入开展学习， 提升思想自觉。</w:t>
      </w:r>
    </w:p>
    <w:p w14:paraId="4068E5AB">
      <w:pPr>
        <w:rPr>
          <w:rFonts w:hint="eastAsia"/>
        </w:rPr>
      </w:pPr>
      <w:r>
        <w:rPr>
          <w:rFonts w:hint="eastAsia"/>
        </w:rPr>
        <w:t>　　</w:t>
      </w:r>
    </w:p>
    <w:p w14:paraId="1C9A6725">
      <w:pPr>
        <w:rPr>
          <w:rFonts w:hint="eastAsia"/>
        </w:rPr>
      </w:pPr>
      <w:r>
        <w:rPr>
          <w:rFonts w:hint="eastAsia"/>
        </w:rPr>
        <w:t>　　一是将意识形态工作纳入局党组学习的重要内容， 及时传达学习党中央和上级党委关于意识形态工作的决策部署及指示精神， 坚持把学习贯彻习近平新时代中国特色社会主义思想作为长期的重大任务抓紧抓好。</w:t>
      </w:r>
    </w:p>
    <w:p w14:paraId="57ECE870">
      <w:pPr>
        <w:rPr>
          <w:rFonts w:hint="eastAsia"/>
        </w:rPr>
      </w:pPr>
      <w:r>
        <w:rPr>
          <w:rFonts w:hint="eastAsia"/>
        </w:rPr>
        <w:t>　　</w:t>
      </w:r>
    </w:p>
    <w:p w14:paraId="756DA6AB">
      <w:pPr>
        <w:rPr>
          <w:rFonts w:hint="eastAsia"/>
        </w:rPr>
      </w:pPr>
      <w:r>
        <w:rPr>
          <w:rFonts w:hint="eastAsia"/>
        </w:rPr>
        <w:t>　　二是结合深入开展学习贯彻习近平新时代中国特色社会主义思想主题教育， 根据“学思想、 强党性、 重实践、 建新功〃 的总要求， 牢牢把握好习近平新时代中国特色社会主义思想的世界观和方法论。 开展集中理论学习 *次， 研讨交流*次。 主要学习了 党的二十大精神、 《中国共产党章程（修正案） 》 《习近平着作选读》 《习近平新时代中国特色社会主义思想学习纲要》《习近平新时代中国特色社会主义思想专题摘编》 等内容。 坚持先学一步、 深学一层，做到以学铸魂、 以学增智、 以学正风、 以学促干， 切实把学习 成果转化为推动**工作高质量发展的生动实践， 不断开创**现代化建设新局面。</w:t>
      </w:r>
    </w:p>
    <w:p w14:paraId="03DAFDD2">
      <w:pPr>
        <w:rPr>
          <w:rFonts w:hint="eastAsia"/>
        </w:rPr>
      </w:pPr>
      <w:r>
        <w:rPr>
          <w:rFonts w:hint="eastAsia"/>
        </w:rPr>
        <w:t>　　</w:t>
      </w:r>
    </w:p>
    <w:p w14:paraId="7DA1BFE3">
      <w:pPr>
        <w:rPr>
          <w:rFonts w:hint="eastAsia"/>
        </w:rPr>
      </w:pPr>
      <w:r>
        <w:rPr>
          <w:rFonts w:hint="eastAsia"/>
        </w:rPr>
        <w:t>　　（三） 聚焦重点工作领域， 做好融合共促。</w:t>
      </w:r>
    </w:p>
    <w:p w14:paraId="2AA52A4C">
      <w:pPr>
        <w:rPr>
          <w:rFonts w:hint="eastAsia"/>
        </w:rPr>
      </w:pPr>
      <w:r>
        <w:rPr>
          <w:rFonts w:hint="eastAsia"/>
        </w:rPr>
        <w:t>　　</w:t>
      </w:r>
    </w:p>
    <w:p w14:paraId="0F05236B">
      <w:pPr>
        <w:rPr>
          <w:rFonts w:hint="eastAsia"/>
        </w:rPr>
      </w:pPr>
      <w:r>
        <w:rPr>
          <w:rFonts w:hint="eastAsia"/>
        </w:rPr>
        <w:t>　　一是强化党建引领。 坚持社会组织“登记时同步推进党组织组建， 等级评估时同步评估党建工作， 年检和抽查时同步检查党建工作， 培训时同步开展党建培训， 评优评先时同步对党建先进进行评选表彰， 脱钩改革时同步部署安排脱钩后党建工作” 的“六同步”</w:t>
      </w:r>
    </w:p>
    <w:p w14:paraId="6DD3CDAD">
      <w:pPr>
        <w:rPr>
          <w:rFonts w:hint="eastAsia"/>
        </w:rPr>
      </w:pPr>
      <w:r>
        <w:rPr>
          <w:rFonts w:hint="eastAsia"/>
        </w:rPr>
        <w:t>　　</w:t>
      </w:r>
    </w:p>
    <w:p w14:paraId="32A623A5">
      <w:pPr>
        <w:rPr>
          <w:rFonts w:hint="eastAsia"/>
        </w:rPr>
      </w:pPr>
      <w:r>
        <w:rPr>
          <w:rFonts w:hint="eastAsia"/>
        </w:rPr>
        <w:t>　　工作机制。 将党建工作纳入等级评估指标体系， 纳入社会组织章程规范， 明确将党的建设及社会主义核心价值观内容写入社会组织章程。</w:t>
      </w:r>
    </w:p>
    <w:p w14:paraId="7DB0F2DA">
      <w:pPr>
        <w:rPr>
          <w:rFonts w:hint="eastAsia"/>
        </w:rPr>
      </w:pPr>
      <w:r>
        <w:rPr>
          <w:rFonts w:hint="eastAsia"/>
        </w:rPr>
        <w:t>　　</w:t>
      </w:r>
    </w:p>
    <w:p w14:paraId="79AAB633">
      <w:pPr>
        <w:rPr>
          <w:rFonts w:hint="eastAsia"/>
        </w:rPr>
      </w:pPr>
      <w:r>
        <w:rPr>
          <w:rFonts w:hint="eastAsia"/>
        </w:rPr>
        <w:t>　　二是强化组织保障。 按照《*区社会组织工作领导小组工作规则》 ， 加强同职能部门和行业主管、 管理部门对社会组织的发展指导和联合监管， 强化社会组织党的建设、 机构管理和业务发展， 为社会组织规范管理提供了 组织保障。</w:t>
      </w:r>
    </w:p>
    <w:p w14:paraId="6A1FD69B">
      <w:pPr>
        <w:rPr>
          <w:rFonts w:hint="eastAsia"/>
        </w:rPr>
      </w:pPr>
      <w:r>
        <w:rPr>
          <w:rFonts w:hint="eastAsia"/>
        </w:rPr>
        <w:t>　　</w:t>
      </w:r>
    </w:p>
    <w:p w14:paraId="5E667E15">
      <w:pPr>
        <w:rPr>
          <w:rFonts w:hint="eastAsia"/>
        </w:rPr>
      </w:pPr>
      <w:r>
        <w:rPr>
          <w:rFonts w:hint="eastAsia"/>
        </w:rPr>
        <w:t>　　三是加强综合监管。 通过年检、 抽查、 审计、 评估等工作， 严格审查社会组织开展党建工作、 执行法律法规和有关政策、 开展业务活动、 机构变动和人员聘用等情况， 全方位、 多角度掌握社会组织动态， 促进社会组织规范、 健康、 有序发展， 有效确保社会组织意识形态领域安全稳定。 及时公示公告社会组织违法违规情况， 加强同业务主管单位、 行业管理部门和职能部门对社会组织资金、 人员及活动情况的综合监管。</w:t>
      </w:r>
    </w:p>
    <w:p w14:paraId="2A000A6A">
      <w:pPr>
        <w:rPr>
          <w:rFonts w:hint="eastAsia"/>
        </w:rPr>
      </w:pPr>
      <w:r>
        <w:rPr>
          <w:rFonts w:hint="eastAsia"/>
        </w:rPr>
        <w:t>　　</w:t>
      </w:r>
    </w:p>
    <w:p w14:paraId="48F122B4">
      <w:pPr>
        <w:rPr>
          <w:rFonts w:hint="eastAsia"/>
        </w:rPr>
      </w:pPr>
      <w:r>
        <w:rPr>
          <w:rFonts w:hint="eastAsia"/>
        </w:rPr>
        <w:t>　　（四） 做好正向舆论引导， 强化监管监督。</w:t>
      </w:r>
    </w:p>
    <w:p w14:paraId="43567584">
      <w:pPr>
        <w:rPr>
          <w:rFonts w:hint="eastAsia"/>
        </w:rPr>
      </w:pPr>
      <w:r>
        <w:rPr>
          <w:rFonts w:hint="eastAsia"/>
        </w:rPr>
        <w:t>　　</w:t>
      </w:r>
    </w:p>
    <w:p w14:paraId="544BD399">
      <w:pPr>
        <w:rPr>
          <w:rFonts w:hint="eastAsia"/>
        </w:rPr>
      </w:pPr>
      <w:r>
        <w:rPr>
          <w:rFonts w:hint="eastAsia"/>
        </w:rPr>
        <w:t>　　一是强化阵地管控。 定期组织网络意识形态检查、 敏感信息清查， 及时发布检查结果并督促清理。 研判新媒体发展趋势， 及时掌控正面、 负面舆情， 为高质量发展营造良好氛围。 强化风险意识、底线思维牢牢守住网络意识形态主阵地， 确保网络意识形态领域的绝对安全。 加强对公司管理的领域各。</w:t>
      </w:r>
    </w:p>
    <w:p w14:paraId="0360E8F0">
      <w:pPr>
        <w:rPr>
          <w:rFonts w:hint="eastAsia"/>
        </w:rPr>
      </w:pPr>
      <w:r>
        <w:rPr>
          <w:rFonts w:hint="eastAsia"/>
        </w:rPr>
        <w:t>　　</w:t>
      </w:r>
    </w:p>
    <w:p w14:paraId="6110D957">
      <w:pPr>
        <w:rPr>
          <w:rFonts w:hint="eastAsia"/>
        </w:rPr>
      </w:pPr>
      <w:r>
        <w:rPr>
          <w:rFonts w:hint="eastAsia"/>
        </w:rPr>
        <w:t>　　二是加强舆情管理。认真贯彻落实中央新修订的《党委（党组）</w:t>
      </w:r>
    </w:p>
    <w:p w14:paraId="405A0151">
      <w:pPr>
        <w:rPr>
          <w:rFonts w:hint="eastAsia"/>
        </w:rPr>
      </w:pPr>
      <w:r>
        <w:rPr>
          <w:rFonts w:hint="eastAsia"/>
        </w:rPr>
        <w:t>　　</w:t>
      </w:r>
    </w:p>
    <w:p w14:paraId="45CB2BD4">
      <w:pPr>
        <w:rPr>
          <w:rFonts w:hint="eastAsia"/>
        </w:rPr>
      </w:pPr>
      <w:r>
        <w:rPr>
          <w:rFonts w:hint="eastAsia"/>
        </w:rPr>
        <w:t>　　意识形态工作责任制实施办法》 ， 紧紧围绕 2025 年是党的二十大精神的开局之年、 实施“十四五” 规划的关键之年这一重要节点，积极防范意识形态领域重大风险， 树立底线思维， 加强风险分析研判。 强化监测、 研判、 处置等环节管理。 加强与宣传网信部门、 重点媒体沟通联络， 保障舆情平稳可控。</w:t>
      </w:r>
    </w:p>
    <w:p w14:paraId="44BCE409">
      <w:pPr>
        <w:rPr>
          <w:rFonts w:hint="eastAsia"/>
        </w:rPr>
      </w:pPr>
      <w:r>
        <w:rPr>
          <w:rFonts w:hint="eastAsia"/>
        </w:rPr>
        <w:t>　　</w:t>
      </w:r>
    </w:p>
    <w:p w14:paraId="4CDB47C7">
      <w:pPr>
        <w:rPr>
          <w:rFonts w:hint="eastAsia"/>
        </w:rPr>
      </w:pPr>
      <w:r>
        <w:rPr>
          <w:rFonts w:hint="eastAsia"/>
        </w:rPr>
        <w:t>　　二、 存在的问题第一季度以来， 在落实意识形态责任制方面虽然我们做了 一些工作， 也取得了 一定成效， 但也还存在一些不足。 一是思想掌控不够全面深入， 对干部职工在意识形态方面的思想倾向， 对意识形态工作的真实态度等调查研究不够深入。二是意识形态是一个动态的过程， 在信息化时代受互联网、 微信等新媒体的影响尤为突出， 应对这方面的创新思路举措不多。 三是社会组织党建指导不够。 目 前从事社会组织的工作人员仅有 1 名， 指导监督力度有限。</w:t>
      </w:r>
    </w:p>
    <w:p w14:paraId="70F7D277">
      <w:pPr>
        <w:rPr>
          <w:rFonts w:hint="eastAsia"/>
        </w:rPr>
      </w:pPr>
      <w:r>
        <w:rPr>
          <w:rFonts w:hint="eastAsia"/>
        </w:rPr>
        <w:t>　　</w:t>
      </w:r>
    </w:p>
    <w:p w14:paraId="17D86816">
      <w:pPr>
        <w:rPr>
          <w:rFonts w:hint="eastAsia"/>
        </w:rPr>
      </w:pPr>
      <w:r>
        <w:rPr>
          <w:rFonts w:hint="eastAsia"/>
        </w:rPr>
        <w:t>　　三、 下一步打算下一步， 我局主要抓好三个方面的工作：一是加强看齐意识和责任意识。 牢牢把握好正确的政治方向，向党中央看齐， 向习近平总书记看齐， 向党的理论路线方针政策看齐， 向党中央各项决策部署看齐， 切实把意识形态工作摆到全局工作重中之重去。</w:t>
      </w:r>
    </w:p>
    <w:p w14:paraId="0F7C393D">
      <w:pPr>
        <w:rPr>
          <w:rFonts w:hint="eastAsia"/>
        </w:rPr>
      </w:pPr>
      <w:r>
        <w:rPr>
          <w:rFonts w:hint="eastAsia"/>
        </w:rPr>
        <w:t>　　</w:t>
      </w:r>
    </w:p>
    <w:p w14:paraId="7CB52EB0">
      <w:pPr>
        <w:rPr>
          <w:rFonts w:hint="eastAsia"/>
        </w:rPr>
      </w:pPr>
      <w:r>
        <w:rPr>
          <w:rFonts w:hint="eastAsia"/>
        </w:rPr>
        <w:t>　　二是强化政治建设。 坚持把党的政治建设摆在首位， 树牢〃 四个意识〃 ， 坚定“四个自信” 。 坚持党管宣传、 党管意识形态、 党管媒体， 加强政治、 思想、 组织、 作风、 制度和党风廉政建设。</w:t>
      </w:r>
    </w:p>
    <w:p w14:paraId="4AEAAFDD">
      <w:pPr>
        <w:rPr>
          <w:rFonts w:hint="eastAsia"/>
        </w:rPr>
      </w:pPr>
      <w:r>
        <w:rPr>
          <w:rFonts w:hint="eastAsia"/>
        </w:rPr>
        <w:t>　　</w:t>
      </w:r>
    </w:p>
    <w:p w14:paraId="537840AB">
      <w:pPr>
        <w:rPr>
          <w:rFonts w:hint="eastAsia"/>
        </w:rPr>
      </w:pPr>
      <w:r>
        <w:rPr>
          <w:rFonts w:hint="eastAsia"/>
        </w:rPr>
        <w:t>　　三是深化全面从严治党。 坚持“三个务必” 、 两个“永远在路上” ,强化全面从严治党主体责任和“一岗双责” ， 突出〃 三大重点〃 、 倡树“八种作风” 。 严格落实中央八项规定及其实施细则精神， 持续整治形式主义官僚主义。 认真贯彻落实《中国共产党宣传工作条例》 ， 贯彻新时代党的组织路线， 深化政治意识， 建强宣传工作队伍。</w:t>
      </w:r>
    </w:p>
    <w:p w14:paraId="18BEAED8">
      <w:pPr>
        <w:rPr>
          <w:rFonts w:hint="eastAsia"/>
        </w:rPr>
      </w:pPr>
      <w:r>
        <w:rPr>
          <w:rFonts w:hint="eastAsia"/>
        </w:rPr>
        <w:t>　　</w:t>
      </w:r>
    </w:p>
    <w:p w14:paraId="12F9D41F">
      <w:pPr>
        <w:rPr>
          <w:rFonts w:hint="eastAsia"/>
        </w:rPr>
      </w:pPr>
      <w:r>
        <w:rPr>
          <w:rFonts w:hint="eastAsia"/>
        </w:rPr>
        <w:t>　　篇五、 2025 年落实意识形态工作责任制工作总结情况报告年以来， **同以习近平新时代中国特色社会主义思想为科学指引 ， 以主题教育为契机， 在市委、 市政府的坚强领导下。 持续推进思想理论武装， 意识形态领域说服力、 引导力不断提升， 党管意识形态领导力不断强化， 学习贯彻习近平新时代中国特色社会主义思想主题教育渗透力不断深化， 意识形态阵地管控力、 凝聚力不断增强， 精神文明建设不断深入。 现开展意识形态工作的情况报告如下：一、 强化的纲镇导， 落实主体费任。</w:t>
      </w:r>
    </w:p>
    <w:p w14:paraId="57BC8730">
      <w:pPr>
        <w:rPr>
          <w:rFonts w:hint="eastAsia"/>
        </w:rPr>
      </w:pPr>
      <w:r>
        <w:rPr>
          <w:rFonts w:hint="eastAsia"/>
        </w:rPr>
        <w:t>　　</w:t>
      </w:r>
    </w:p>
    <w:p w14:paraId="1DE1E9F1">
      <w:pPr>
        <w:rPr>
          <w:rFonts w:hint="eastAsia"/>
        </w:rPr>
      </w:pPr>
      <w:r>
        <w:rPr>
          <w:rFonts w:hint="eastAsia"/>
        </w:rPr>
        <w:t>　　局始终将意识形态工作作为一项重大政治任务,成立了 由党组书记、 局长任组长、 分管意识形态工作的领导任副组长， 相关科室负贡人任成员的意识形态工作领导小组， 认真履行党组织主体货任、书记第一责任、 分管领导直接责任、 班子成员“一岗双责” 。 明确党组领导班子成员的工作在任， 把意识形态工作作为党的建设、 述职述廉报告、 民主生活会的里要内容列入全局年度工作计划、 重要议事日程， 纳入领导班了 和领导干部目 标考核管理， 与局重点工作同部署、 同安排、 同检查、 同落实、 同考核。 定期召开意识形态工作会议， 研判分析意识形态领域情况。 印发《党组中心组 2025 年理论学习计划》 《2025 年党的建设工作实施方案》 《2025 年党风廉政建设和反腐败工作的实施意见》 。 签订了《党风廉政建设工作责任书》 。 通过党组统一领导、 党政齐抓共管、 工作分工明确、 科室积极配合， 切实形成党组上下齐抓共促意识形态工作新格局。</w:t>
      </w:r>
    </w:p>
    <w:p w14:paraId="105B938C">
      <w:pPr>
        <w:rPr>
          <w:rFonts w:hint="eastAsia"/>
        </w:rPr>
      </w:pPr>
      <w:r>
        <w:rPr>
          <w:rFonts w:hint="eastAsia"/>
        </w:rPr>
        <w:t>　　</w:t>
      </w:r>
    </w:p>
    <w:p w14:paraId="2891E773">
      <w:pPr>
        <w:rPr>
          <w:rFonts w:hint="eastAsia"/>
        </w:rPr>
      </w:pPr>
      <w:r>
        <w:rPr>
          <w:rFonts w:hint="eastAsia"/>
        </w:rPr>
        <w:t>　　二、 加强理论学习， 提升思想认识。</w:t>
      </w:r>
    </w:p>
    <w:p w14:paraId="5A2C03EF">
      <w:pPr>
        <w:rPr>
          <w:rFonts w:hint="eastAsia"/>
        </w:rPr>
      </w:pPr>
      <w:r>
        <w:rPr>
          <w:rFonts w:hint="eastAsia"/>
        </w:rPr>
        <w:t>　　</w:t>
      </w:r>
    </w:p>
    <w:p w14:paraId="7E79947A">
      <w:pPr>
        <w:rPr>
          <w:rFonts w:hint="eastAsia"/>
        </w:rPr>
      </w:pPr>
      <w:r>
        <w:rPr>
          <w:rFonts w:hint="eastAsia"/>
        </w:rPr>
        <w:t>　　强化理论武装， 坚定理想信念。 坚持把党员领导干部的思想政治建设搓在首位， 认真落实第一议题学习制度。 通过读书班、 党组理论中心组、 支部、 学习强国等学习方式， 采取一把手讲党课、 领导「部讲党课、 中心组成珏到联系镇街实地调研等方式开展意识形态宣讲， 扎实开展学习贯彻习近平新时代中国特色社会主义思想主题教育， 推动学习往心里走、 往深里走、 往实里走。 结合主题教育，精准落实各项惠民政策， 全力推进流程再造、 基层服务能力提升等工作。 被至目 前， 召开意识形态工作会议 2 次， 开展意识形态领域分析研判 1 次， 上报意识形态工作情况 1 次、 理论中心组学习 21次、 专题研讨 6 次， 报送各类信息 150 余篇。</w:t>
      </w:r>
    </w:p>
    <w:p w14:paraId="5675274B">
      <w:pPr>
        <w:rPr>
          <w:rFonts w:hint="eastAsia"/>
        </w:rPr>
      </w:pPr>
      <w:r>
        <w:rPr>
          <w:rFonts w:hint="eastAsia"/>
        </w:rPr>
        <w:t>　　</w:t>
      </w:r>
    </w:p>
    <w:p w14:paraId="7ABC998B">
      <w:pPr>
        <w:rPr>
          <w:rFonts w:hint="eastAsia"/>
        </w:rPr>
      </w:pPr>
      <w:r>
        <w:rPr>
          <w:rFonts w:hint="eastAsia"/>
        </w:rPr>
        <w:t>　　三、 拓宽阵地建设， 做强政策宣传。</w:t>
      </w:r>
    </w:p>
    <w:p w14:paraId="266AC12A">
      <w:pPr>
        <w:rPr>
          <w:rFonts w:hint="eastAsia"/>
        </w:rPr>
      </w:pPr>
      <w:r>
        <w:rPr>
          <w:rFonts w:hint="eastAsia"/>
        </w:rPr>
        <w:t>　　</w:t>
      </w:r>
    </w:p>
    <w:p w14:paraId="336223DD">
      <w:pPr>
        <w:rPr>
          <w:rFonts w:hint="eastAsia"/>
        </w:rPr>
      </w:pPr>
      <w:r>
        <w:rPr>
          <w:rFonts w:hint="eastAsia"/>
        </w:rPr>
        <w:t>　　严格落实意识形态工作货任制， 强化网络空间治理。 组织开展6 网络安全法》 等内容的学习宣传， 落实网络安全贡任制， 加强网上舆情监控、 处置和引导。 进一步加强对互联网的管理， 尤其对微佶工作群、 微信公众号等平台进行安全把关， 维护网络意识形态安全。 树立互联网刷维， 善待、 善管、 善用网络媒体， 牢牢半控网络意识形态主动权， 确保意识形态安全和政权安全。 对网络谣言、 负面炒作、 攻击渗透等各种网络乱挚， 坚决管控好意识形态主阵地，营造风清气正网络环境。 强化网络舆情预警和处置， 定期梳理网络舆情问题， 按政策咨询、 业务流程投诉、 报销举报等方面进行统计分类、 分析积极寻找对策,及时发布准确、 权或信息， 加大宣借力度,用通俗易懂的语言进行政策解读， 不断提高群众对政策的知晓率： 围绕推进“惠民、 智慧、 诚倍、 担当、 高效” 项目 建设， 大力推进媒体上稿,今年以来， 微信公众号发布医保动态、 政策解读等570 篇， 政府门户 网站发布 260 篇。</w:t>
      </w:r>
    </w:p>
    <w:p w14:paraId="4C08D831">
      <w:pPr>
        <w:rPr>
          <w:rFonts w:hint="eastAsia"/>
        </w:rPr>
      </w:pPr>
      <w:r>
        <w:rPr>
          <w:rFonts w:hint="eastAsia"/>
        </w:rPr>
        <w:t>　　</w:t>
      </w:r>
    </w:p>
    <w:p w14:paraId="377EB8E8">
      <w:pPr>
        <w:rPr>
          <w:rFonts w:hint="eastAsia"/>
        </w:rPr>
      </w:pPr>
      <w:r>
        <w:rPr>
          <w:rFonts w:hint="eastAsia"/>
        </w:rPr>
        <w:t>　　四、 抓好舆论引导， 册正向发展。</w:t>
      </w:r>
    </w:p>
    <w:p w14:paraId="56AC4CBD">
      <w:pPr>
        <w:rPr>
          <w:rFonts w:hint="eastAsia"/>
        </w:rPr>
      </w:pPr>
      <w:r>
        <w:rPr>
          <w:rFonts w:hint="eastAsia"/>
        </w:rPr>
        <w:t>　　</w:t>
      </w:r>
    </w:p>
    <w:p w14:paraId="6A152FBF">
      <w:pPr>
        <w:rPr>
          <w:rFonts w:hint="eastAsia"/>
        </w:rPr>
      </w:pPr>
      <w:r>
        <w:rPr>
          <w:rFonts w:hint="eastAsia"/>
        </w:rPr>
        <w:t>　　发挥党建品牌效应， 以支部着力打造“党建铸魂提质赋能” 党建品牌为契机， 持续推进“党建+医保” ,与业务工作深度融合， 把党建优势转化为工作优势， 进一步优化经办流程、 规范经办行为，真抓实干， 创新发展， 真正把医保建成服务群众的“直通车” ， 有力促进党建引领海北医保经办效能和服务质量再上新台阶。充分发挥文明单位形缭。 紧紧围绕践行社会主义核心价值体系主线， 把培育弘扬社会风尚作为重要抓手， 枳极开展爱国主义教育、文明交通、先进典型、 文明餐桌等文明实践活动， 积极引领广大医保干部职工做道德的楷模、 行业的尖兵、 文明的典范， 促进医保干部职工践行社会主义核心价值体系的思想自觉、 文化自觉、 资任自觉和道德自觉。</w:t>
      </w:r>
    </w:p>
    <w:p w14:paraId="2BA6C553">
      <w:pPr>
        <w:rPr>
          <w:rFonts w:hint="eastAsia"/>
        </w:rPr>
      </w:pPr>
      <w:r>
        <w:rPr>
          <w:rFonts w:hint="eastAsia"/>
        </w:rPr>
        <w:t>　　</w:t>
      </w:r>
    </w:p>
    <w:p w14:paraId="0080DCAC">
      <w:pPr>
        <w:rPr>
          <w:rFonts w:hint="eastAsia"/>
        </w:rPr>
      </w:pPr>
      <w:r>
        <w:rPr>
          <w:rFonts w:hint="eastAsia"/>
        </w:rPr>
        <w:t>　　下一步， 局符从加强理论武装、 完善阵地建设、 完善工作机制等方面进一步加强对广大干部职工的意识形态学习和宣传， 增强做好意识形态工作的思想自 觉、 行动自觉， 提高意识形态工作队伍的能力和水平， 创新意识形态工作方式方法， 营造决好的意识形态工作氛围， 筑牢海北医保系统意识形态工作基础。</w:t>
      </w:r>
    </w:p>
    <w:p w14:paraId="24958994">
      <w:pPr>
        <w:rPr>
          <w:rFonts w:hint="eastAsia"/>
        </w:rPr>
      </w:pPr>
      <w:r>
        <w:rPr>
          <w:rFonts w:hint="eastAsia"/>
        </w:rPr>
        <w:t>　　</w:t>
      </w:r>
    </w:p>
    <w:p w14:paraId="21651652">
      <w:pPr>
        <w:rPr>
          <w:rFonts w:hint="eastAsia"/>
        </w:rPr>
      </w:pPr>
      <w:r>
        <w:rPr>
          <w:rFonts w:hint="eastAsia"/>
        </w:rPr>
        <w:t>　　一是压实主体贵任。严格落实网络意识形态工作和网络安全工作责任制， 军牢把握正确的政治方向和舆论导向， 防范化解我市医保领域网络意识形态和网络安全风险挑战， 坚决守住网络意识形态和网络安全防线。 深入学习习近平新时代中国特色社会主义思想、党的二十大精神、 《习近平着作选读》 一、 二卷等， 进一步提高政治站位， 从中国特色社会主义事业长远发展的战略育度认识诲识形态工作， 进一步提高新时代意识形态工作能力。</w:t>
      </w:r>
    </w:p>
    <w:p w14:paraId="3435ED34">
      <w:pPr>
        <w:rPr>
          <w:rFonts w:hint="eastAsia"/>
        </w:rPr>
      </w:pPr>
      <w:r>
        <w:rPr>
          <w:rFonts w:hint="eastAsia"/>
        </w:rPr>
        <w:t>　　</w:t>
      </w:r>
    </w:p>
    <w:p w14:paraId="4B6F7C60">
      <w:pPr>
        <w:rPr>
          <w:rFonts w:hint="eastAsia"/>
        </w:rPr>
      </w:pPr>
      <w:r>
        <w:rPr>
          <w:rFonts w:hint="eastAsia"/>
        </w:rPr>
        <w:t>　　二是强化阵地建设一全面掌握网络安全和舆情处置工作的先进理论和工作方法,主动适应信息化要求,强化互联网思维,不断提高对互联网规律的把握能力、 时网络舆论的引导能力、 对信息化发展的驾驭能力、 对网络安全的保障能力。 抓好意识形态阵地建设，积极做好“两微一端” ， 充分发挥好新媒体作用， 使之成为宣传工作新亮点、 新进展、 新变化的阵地， 不断提高网络意识形态工作影晌力。</w:t>
      </w:r>
    </w:p>
    <w:p w14:paraId="757CCAA4">
      <w:pPr>
        <w:rPr>
          <w:rFonts w:hint="eastAsia"/>
        </w:rPr>
      </w:pPr>
      <w:r>
        <w:rPr>
          <w:rFonts w:hint="eastAsia"/>
        </w:rPr>
        <w:t>　　</w:t>
      </w:r>
    </w:p>
    <w:p w14:paraId="265776FE">
      <w:pPr>
        <w:rPr>
          <w:rFonts w:hint="eastAsia"/>
        </w:rPr>
      </w:pPr>
      <w:r>
        <w:rPr>
          <w:rFonts w:hint="eastAsia"/>
        </w:rPr>
        <w:t>　　三是健全长效机制。运用好意识形态安全工作的防范机制和应急机制， 加强组织领导,定期组织党风廉政教育、 警示教育和作风建设教育活动， 将意识形态工作作为重要内容纳入其中， 提升党员干部文明素质， 充分调动党员干部共同参与意识形态工作， 向宣传思想文化和意识形态工作先进单位学习， 着力补齐短板， 推动意识形态工作再上新台阶。</w:t>
      </w:r>
    </w:p>
    <w:p w14:paraId="4343A867">
      <w:pPr>
        <w:rPr>
          <w:rFonts w:hint="eastAsia"/>
        </w:rPr>
      </w:pPr>
      <w:r>
        <w:rPr>
          <w:rFonts w:hint="eastAsia"/>
        </w:rPr>
        <w:t>　　</w:t>
      </w:r>
    </w:p>
    <w:p w14:paraId="512ABACA">
      <w:pPr>
        <w:rPr>
          <w:rFonts w:hint="eastAsia"/>
        </w:rPr>
      </w:pPr>
      <w:r>
        <w:rPr>
          <w:rFonts w:hint="eastAsia"/>
        </w:rPr>
        <w:t>　　篇六、 2025 年意识形态工作研判报告年第**季度， **高度重视意识形态工作， 坚持用思想武装头脑， 牢牢把握正确的**方向、 舆论导向和价值取向， 严格落实意识形态工作责任制， 加强干部和人才队伍建设， 现将第**季度意识形态风险分析研判工作开展情况汇报如下：一、 现阶段意识形态领域状况和存在问题（一） 提高政治站位， 强化主体责任落实。 x 党工委自觉把意识形态工作摆在重要位置， 二季度党工委会议专题研究意识形态工作， 并召开了 x2023 年第二季度意识形态分析研判工作会议， 对意识形态工作进行了 全面系统的分析， 将存在的问题逐条梳理， 认真形成整改办法， 并对下一季度工作作出部署安排。 同时召开第二季度村、 社区意识形态工作分析研判会， 听取各村、 社区发言， 认真汇报相关工作。</w:t>
      </w:r>
    </w:p>
    <w:p w14:paraId="27058388">
      <w:pPr>
        <w:rPr>
          <w:rFonts w:hint="eastAsia"/>
        </w:rPr>
      </w:pPr>
      <w:r>
        <w:rPr>
          <w:rFonts w:hint="eastAsia"/>
        </w:rPr>
        <w:t>　　</w:t>
      </w:r>
    </w:p>
    <w:p w14:paraId="3E24023D">
      <w:pPr>
        <w:rPr>
          <w:rFonts w:hint="eastAsia"/>
        </w:rPr>
      </w:pPr>
      <w:r>
        <w:rPr>
          <w:rFonts w:hint="eastAsia"/>
        </w:rPr>
        <w:t>　　（二） 狠抓学习教育， 提升思想认识。 理论学习中心组集中学习《中共中央国务院关于做好 2023 年全面推进乡 村振兴重点工作的意见》 （2023 年中央一号文件） 、 学习《习近平关于社会主义精神文明建设论述摘编》 、 学习《中国共产党章程》 、 学习党的二十大报告、 学习习近平总书记关于“讲诚信、 懂规矩、 守纪律” 的重要论述、 学习习近平着作选读（第一卷） ， 要求班子成员认真领会学习 文件精神， 真正做到学以致用。 同时充分利用“学习强国”平台， 每周公布机关支部、 村、社区党组织''学习强国” 排名情况， 提高党员干部学习自觉性。</w:t>
      </w:r>
    </w:p>
    <w:p w14:paraId="79DC8A66">
      <w:pPr>
        <w:rPr>
          <w:rFonts w:hint="eastAsia"/>
        </w:rPr>
      </w:pPr>
      <w:r>
        <w:rPr>
          <w:rFonts w:hint="eastAsia"/>
        </w:rPr>
        <w:t>　　</w:t>
      </w:r>
    </w:p>
    <w:p w14:paraId="4F11C139">
      <w:pPr>
        <w:rPr>
          <w:rFonts w:hint="eastAsia"/>
        </w:rPr>
      </w:pPr>
      <w:r>
        <w:rPr>
          <w:rFonts w:hint="eastAsia"/>
        </w:rPr>
        <w:t>　　（三） 严守意识形态阵地， 主导话语权。 依托新时代文明实践所、 站等开展各类宣传活动， 其中入户 宣传“改善农村环境共建美丽乡 村” 致农民一封信并进行周调度（截至目 前共开展进村入户 宣传、 悬挂条幅） ； 开展创城迎检（） ;开展贯彻党的二十大“奋进新时代” 主题成就展； 农村大喇叭宣讲 x 场。 以形式多样的文化活动， 引 导广大党员干部、居民群众弘扬优秀传统文化、传播正能量，牢牢掌握意识形态话语权、 主动权。</w:t>
      </w:r>
    </w:p>
    <w:p w14:paraId="6AC19B89">
      <w:pPr>
        <w:rPr>
          <w:rFonts w:hint="eastAsia"/>
        </w:rPr>
      </w:pPr>
      <w:r>
        <w:rPr>
          <w:rFonts w:hint="eastAsia"/>
        </w:rPr>
        <w:t>　　</w:t>
      </w:r>
    </w:p>
    <w:p w14:paraId="6C794169">
      <w:pPr>
        <w:rPr>
          <w:rFonts w:hint="eastAsia"/>
        </w:rPr>
      </w:pPr>
      <w:r>
        <w:rPr>
          <w:rFonts w:hint="eastAsia"/>
        </w:rPr>
        <w:t>　　（四） 强化把关意识， 落实网络风险防控责任。 常态化防范化解隐患排查工作， 提高苗头性倾向性问题的发现力、 研判力、 处置力。 每天登录两微一端、 抖音、 快手等 app,对重大事件及突发性问题及时尤其注重提前介入， 防患未然,发现网络舆情， 第一时间上报， 牢牢掌握舆论工作主动权。</w:t>
      </w:r>
    </w:p>
    <w:p w14:paraId="1814AA84">
      <w:pPr>
        <w:rPr>
          <w:rFonts w:hint="eastAsia"/>
        </w:rPr>
      </w:pPr>
      <w:r>
        <w:rPr>
          <w:rFonts w:hint="eastAsia"/>
        </w:rPr>
        <w:t>　　</w:t>
      </w:r>
    </w:p>
    <w:p w14:paraId="2F2BBF6C">
      <w:pPr>
        <w:rPr>
          <w:rFonts w:hint="eastAsia"/>
        </w:rPr>
      </w:pPr>
      <w:r>
        <w:rPr>
          <w:rFonts w:hint="eastAsia"/>
        </w:rPr>
        <w:t>　　(五)提升干部队伍素质， 夯实意识形态工作基础。 强化宣传干部队伍建设， 组织外出学习， 号召更多的党员干部珍惜今天的美好生活， 将个人的小我融入到祖国和社会的大我之中， 用实际行动告慰先烈。 以此加强和改进工作人员对意识形态工作重要性的认识，由内而外地提高工作热情， 坚定不移地维护好意识形态安全。</w:t>
      </w:r>
    </w:p>
    <w:p w14:paraId="0E8E33D1">
      <w:pPr>
        <w:rPr>
          <w:rFonts w:hint="eastAsia"/>
        </w:rPr>
      </w:pPr>
      <w:r>
        <w:rPr>
          <w:rFonts w:hint="eastAsia"/>
        </w:rPr>
        <w:t>　　</w:t>
      </w:r>
    </w:p>
    <w:p w14:paraId="56E49EA1">
      <w:pPr>
        <w:rPr>
          <w:rFonts w:hint="eastAsia"/>
        </w:rPr>
      </w:pPr>
      <w:r>
        <w:rPr>
          <w:rFonts w:hint="eastAsia"/>
        </w:rPr>
        <w:t>　　X 季度， 我 X 意识形态领域继续保持稳中向好的趋势， 但也存在一定的问题亟待解决。 一是理论学习 深度广度力度不够。 在理论学习方面缺乏主动性， 二十大学习浮于表面， 没有深刻剖析理论知识。 尤其是在各类宣传活动之中， 与群众交流互动环节较少， 导致理论宣讲的效果不尽如人意。 二是信访维稳领域存在管控隐患。</w:t>
      </w:r>
    </w:p>
    <w:p w14:paraId="32EEC104">
      <w:pPr>
        <w:rPr>
          <w:rFonts w:hint="eastAsia"/>
        </w:rPr>
      </w:pPr>
      <w:r>
        <w:rPr>
          <w:rFonts w:hint="eastAsia"/>
        </w:rPr>
        <w:t>　　</w:t>
      </w:r>
    </w:p>
    <w:p w14:paraId="03A08472">
      <w:pPr>
        <w:rPr>
          <w:rFonts w:hint="eastAsia"/>
        </w:rPr>
      </w:pPr>
      <w:r>
        <w:rPr>
          <w:rFonts w:hint="eastAsia"/>
        </w:rPr>
        <w:t>　　信访工作面临进京上访反弹严重、 居高不下等问题。 基层信访压力大， 上访人员易情绪波动， 散播谣言易影响社会稳定。 三是网络舆情监管压力趋增。 互联网已经成为各类风险的策源地、 传导器、 放大器， 成为意识形态斗争的主战场、 主阵地、 最前沿。 网络上的个别风险容易演化为综合风险、 局部风险， 急需完善重大舆情监控应急响应机制， 严防敏感时间形成重大舆情事件。</w:t>
      </w:r>
    </w:p>
    <w:p w14:paraId="5AFE62F5">
      <w:pPr>
        <w:rPr>
          <w:rFonts w:hint="eastAsia"/>
        </w:rPr>
      </w:pPr>
      <w:r>
        <w:rPr>
          <w:rFonts w:hint="eastAsia"/>
        </w:rPr>
        <w:t>　　</w:t>
      </w:r>
    </w:p>
    <w:p w14:paraId="73BC7A67">
      <w:pPr>
        <w:rPr>
          <w:rFonts w:hint="eastAsia"/>
        </w:rPr>
      </w:pPr>
      <w:r>
        <w:rPr>
          <w:rFonts w:hint="eastAsia"/>
        </w:rPr>
        <w:t>　　二、 防范化解风险的措施(一)履行主体责任， 严格落实意识形态工作责任制。</w:t>
      </w:r>
    </w:p>
    <w:p w14:paraId="3EC3485D">
      <w:pPr>
        <w:rPr>
          <w:rFonts w:hint="eastAsia"/>
        </w:rPr>
      </w:pPr>
      <w:r>
        <w:rPr>
          <w:rFonts w:hint="eastAsia"/>
        </w:rPr>
        <w:t>　　</w:t>
      </w:r>
    </w:p>
    <w:p w14:paraId="23F3CE4F">
      <w:pPr>
        <w:rPr>
          <w:rFonts w:hint="eastAsia"/>
        </w:rPr>
      </w:pPr>
      <w:r>
        <w:rPr>
          <w:rFonts w:hint="eastAsia"/>
        </w:rPr>
        <w:t>　　一是把学习 宣传贯彻党的二十大精神和习 近平新时代中国特色社会主义思想作为首要政治任务， 把加强单位党建工作和加强意识形态工作紧密结合起来， 及时召开总支委会和室务会研究意识形态工作， 分析办公室存在的风险点， 层层传导压力， 坚持抓总、 抓严、 抓细。 印发《学习宣传贯彻党的二十大精神工作方案》 ， 明确学习要求、 重点任务和方法路线， 对全区做好学习宣传贯彻党的二十大精神工作作出安排部署。 二是严格落实好“第一议题” 制度，强化线上线下学习相结合， 运用好五种学习方式， 依托能力作风建设年“周四大学堂” 每周四集体夜学， 开展研讨交流； 依托河南干部网络学院， 学习强国等学习平台， 提高使用的活跃度。</w:t>
      </w:r>
    </w:p>
    <w:p w14:paraId="70F3A7C9">
      <w:pPr>
        <w:rPr>
          <w:rFonts w:hint="eastAsia"/>
        </w:rPr>
      </w:pPr>
      <w:r>
        <w:rPr>
          <w:rFonts w:hint="eastAsia"/>
        </w:rPr>
        <w:t>　　</w:t>
      </w:r>
    </w:p>
    <w:p w14:paraId="33B4922A">
      <w:pPr>
        <w:rPr>
          <w:rFonts w:hint="eastAsia"/>
        </w:rPr>
      </w:pPr>
      <w:r>
        <w:rPr>
          <w:rFonts w:hint="eastAsia"/>
        </w:rPr>
        <w:t>　　（二） 强化阵地建设， 多措并举筑牢意识形态安全防线。 严格贯彻落实十届省委第十轮巡视整改工作要求， 规范阵地管理。 一是依托支部联支部活动， 开展“五星支部” 创建， 推动优势互补、 资源共享、 互相促进、 共同提高， 不断提升群众的安全感获得感幸福感。 二是完善党员活动图书室， 丰富书籍， 充分利用， 推动开展图书角学习、 好书推荐、 读书心得展示等一系列党员读书主题活动，满足党员干部个性化需求。</w:t>
      </w:r>
    </w:p>
    <w:p w14:paraId="08C488BF">
      <w:pPr>
        <w:rPr>
          <w:rFonts w:hint="eastAsia"/>
        </w:rPr>
      </w:pPr>
      <w:r>
        <w:rPr>
          <w:rFonts w:hint="eastAsia"/>
        </w:rPr>
        <w:t>　　</w:t>
      </w:r>
    </w:p>
    <w:p w14:paraId="37567D54">
      <w:pPr>
        <w:rPr>
          <w:rFonts w:hint="eastAsia"/>
        </w:rPr>
      </w:pPr>
      <w:r>
        <w:rPr>
          <w:rFonts w:hint="eastAsia"/>
        </w:rPr>
        <w:t>　　（三） 增强风险意识， 提高意识形态风险防范化解能力。 坚持意识形态风险分析研判预警机制， 出台区委防范化解重大风险工作机制， 完善意识形态工作情况通报、分析研判制度，定期进行情报信息会商， 建立并及时更新安全风险工作台账。 一是定期召开全区各乡 镇（街道） 党（工） 委落实国家安全责任制年度工作例会， 把国家安全工作纳入重要议事日程， 与本地本单位中心工作同安排同部署同推进同考核， 将各领域风险管控在萌芽状态。</w:t>
      </w:r>
    </w:p>
    <w:p w14:paraId="74997500">
      <w:pPr>
        <w:rPr>
          <w:rFonts w:hint="eastAsia"/>
        </w:rPr>
      </w:pPr>
      <w:r>
        <w:rPr>
          <w:rFonts w:hint="eastAsia"/>
        </w:rPr>
        <w:t>　　</w:t>
      </w:r>
    </w:p>
    <w:p w14:paraId="16C95B91">
      <w:pPr>
        <w:rPr>
          <w:rFonts w:hint="eastAsia"/>
        </w:rPr>
      </w:pPr>
      <w:r>
        <w:rPr>
          <w:rFonts w:hint="eastAsia"/>
        </w:rPr>
        <w:t>　　二是召开全区党委办公室系统信息培训会议， 邀请市委办信息科讲解新时代信息报送的重点和方法， 规范紧急要情信息报送制度， 畅通公安、 消防、 应急部门报送渠道， 压实各单位属地管理责任和第一责任人责任， 杜绝迟报、 漏报现象。 三是要严格把关文稿、 发文质量， 规范政治术语表述， 全方位落实和加强风险领域的排查与管控， 切实做好网络舆情处置， 及时化解矛盾， 引导正确舆论导向，确保全区国家安全、 要情信息、 机要保密等工作总体平稳有序。</w:t>
      </w:r>
    </w:p>
    <w:p w14:paraId="4DD32355">
      <w:pPr>
        <w:rPr>
          <w:rFonts w:hint="eastAsia"/>
        </w:rPr>
      </w:pPr>
      <w:r>
        <w:rPr>
          <w:rFonts w:hint="eastAsia"/>
        </w:rPr>
        <w:t>　　</w:t>
      </w:r>
    </w:p>
    <w:p w14:paraId="11835CA7">
      <w:pPr>
        <w:rPr>
          <w:rFonts w:hint="eastAsia"/>
        </w:rPr>
      </w:pPr>
      <w:r>
        <w:rPr>
          <w:rFonts w:hint="eastAsia"/>
        </w:rPr>
        <w:t>　　（四） 加强正面引导， 全面壮大主流意识形态宣传引导。 一是注重宣传报道。借助市委党刊宣传正能量， 充分展示**区经济发展、党建风采、 生态建设、 人文特色等成果。 二是丰富教育形式。 学习宣传贯彻党的二十大精神， 举办“落实二十大精神固基强能争先进”</w:t>
      </w:r>
    </w:p>
    <w:p w14:paraId="1C8C7987">
      <w:pPr>
        <w:rPr>
          <w:rFonts w:hint="eastAsia"/>
        </w:rPr>
      </w:pPr>
      <w:r>
        <w:rPr>
          <w:rFonts w:hint="eastAsia"/>
        </w:rPr>
        <w:t>　　</w:t>
      </w:r>
    </w:p>
    <w:p w14:paraId="02EB9F4E">
      <w:pPr>
        <w:rPr>
          <w:rFonts w:hint="eastAsia"/>
        </w:rPr>
      </w:pPr>
      <w:r>
        <w:rPr>
          <w:rFonts w:hint="eastAsia"/>
        </w:rPr>
        <w:t>　　等系列主题教育活动， 进一步引导机关党员锤炼初心、 践行使命。</w:t>
      </w:r>
    </w:p>
    <w:p w14:paraId="645E77B7">
      <w:pPr>
        <w:rPr>
          <w:rFonts w:hint="eastAsia"/>
        </w:rPr>
      </w:pPr>
      <w:r>
        <w:rPr>
          <w:rFonts w:hint="eastAsia"/>
        </w:rPr>
        <w:t>　　</w:t>
      </w:r>
    </w:p>
    <w:p w14:paraId="03D839CA">
      <w:pPr>
        <w:rPr>
          <w:rFonts w:hint="eastAsia"/>
        </w:rPr>
      </w:pPr>
      <w:r>
        <w:rPr>
          <w:rFonts w:hint="eastAsia"/>
        </w:rPr>
        <w:t>　　三是强化正面引导。 选树身边先进典型， 发挥榜样引领作用。</w:t>
      </w:r>
    </w:p>
    <w:p w14:paraId="1DFC17F0">
      <w:pPr>
        <w:rPr>
          <w:rFonts w:hint="eastAsia"/>
        </w:rPr>
      </w:pPr>
      <w:r>
        <w:rPr>
          <w:rFonts w:hint="eastAsia"/>
        </w:rPr>
        <w:t>　　</w:t>
      </w:r>
    </w:p>
    <w:p w14:paraId="06F8F39A">
      <w:pPr>
        <w:rPr>
          <w:rFonts w:hint="eastAsia"/>
        </w:rPr>
      </w:pPr>
      <w:r>
        <w:rPr>
          <w:rFonts w:hint="eastAsia"/>
        </w:rPr>
        <w:t>　　篇七、 2025 年第一季度意识形态工作分析研判年一季度， 我单位严格落实《XX 县 年度意识形态工作责任制实施细则》 要求， 不断提高意识形态工作水平， 推动意识形态工作稳健发展， 实现了 商务意识形态领域安全有序和平稳可控。 现将我局 2025 年第一季度意识形态工作分析研判如下:一、 意识形态工作总体情况（一） 扛牢意识形态工作主体责任。 局党组高度重视意识形态工作， 及时调整了 意识形态工作领导小组， 明确党组成员对意识形态工作负主体责任， 党组书记是第一责任人， 其他党组成员根据工作分工， 按照“一岗双责” 要求， 抓好分管范围的意识形态工作，对职责范围内的意识形态工作负领导责任。着力打造党组统一领导、分管领导和各股室负责人齐抓共管的工作格局， 坚持把意识形态工作和其他各项业务工作同安排、 同步署、 同研究。</w:t>
      </w:r>
    </w:p>
    <w:p w14:paraId="6DF64C12">
      <w:pPr>
        <w:rPr>
          <w:rFonts w:hint="eastAsia"/>
        </w:rPr>
      </w:pPr>
      <w:r>
        <w:rPr>
          <w:rFonts w:hint="eastAsia"/>
        </w:rPr>
        <w:t>　　</w:t>
      </w:r>
    </w:p>
    <w:p w14:paraId="5C337261">
      <w:pPr>
        <w:rPr>
          <w:rFonts w:hint="eastAsia"/>
        </w:rPr>
      </w:pPr>
      <w:r>
        <w:rPr>
          <w:rFonts w:hint="eastAsia"/>
        </w:rPr>
        <w:t>　　（二） 抓好学习强化宣传教育。 坚持将意识形态工作纳入中心组理论学习的重要内容， 结合深入开展学习贯彻习近平新时代中国特色社会主义思想主题教育， 根据“学思想、 强党性、 重实践、 建新功” 的总要求， 牢牢把握好习近平新时代中国特色社会主义思想的世界观和方法论， 坚持好、 运用好贯穿其中的立场观点方法， 抓好理论学习， 充分利用党组会、 党政工作会、 支部“三会一课” 以及“学习强国”等网络学习平台， 主要学习了 党的二十大精神、《中国共产党章程（修正案） 》 《习近平着作选读》 《习近平新时代中国特色社会主义思想学习纲要》《习近平新时代中国特色社会主义思想专题摘编》 等内容。 引导党员干部坚定对马克思主义的信仰、对中国特色社会主义的信念， 持续用党的创新理论武装头脑， 以党的先进性建设确保意识形态工作高质高效开展， 切实树牢“抓意识形态工作是本职、 不抓是失职、 抓不好是渎职” 的责任理念。</w:t>
      </w:r>
    </w:p>
    <w:p w14:paraId="1C6F7BE3">
      <w:pPr>
        <w:rPr>
          <w:rFonts w:hint="eastAsia"/>
        </w:rPr>
      </w:pPr>
      <w:r>
        <w:rPr>
          <w:rFonts w:hint="eastAsia"/>
        </w:rPr>
        <w:t>　　</w:t>
      </w:r>
    </w:p>
    <w:p w14:paraId="40B629DF">
      <w:pPr>
        <w:rPr>
          <w:rFonts w:hint="eastAsia"/>
        </w:rPr>
      </w:pPr>
      <w:r>
        <w:rPr>
          <w:rFonts w:hint="eastAsia"/>
        </w:rPr>
        <w:t>　　（三） 落实“五项制度” 防范化解风险。 始终坚持把意识形态工作摆在重要位置， 以落实“五项制度” 为抓手， 不断凝聚推进意识形态工作的强大合力， 调动了 意识形态工作的积极性。 明确一名党组成员具体负责意识形态、 网络舆情处置工作， 成立工作专班，每天及时查看新闻媒体特别是互联网、 手机微信等平台,注重掌握了 解各级新闻媒体的舆情动态， 及时搜集、 研判、 处置涉及商贸流通领域可能引发的安全隐患事件和不良言论， 对敏感问题及时进行舆情风险评估， 防范和化解舆情风险。</w:t>
      </w:r>
    </w:p>
    <w:p w14:paraId="35F93D42">
      <w:pPr>
        <w:rPr>
          <w:rFonts w:hint="eastAsia"/>
        </w:rPr>
      </w:pPr>
      <w:r>
        <w:rPr>
          <w:rFonts w:hint="eastAsia"/>
        </w:rPr>
        <w:t>　　</w:t>
      </w:r>
    </w:p>
    <w:p w14:paraId="46B46C2D">
      <w:pPr>
        <w:rPr>
          <w:rFonts w:hint="eastAsia"/>
        </w:rPr>
      </w:pPr>
      <w:r>
        <w:rPr>
          <w:rFonts w:hint="eastAsia"/>
        </w:rPr>
        <w:t>　　（四） 完善机制接受评议。 建立健全意识形态工作考核机制,把意识形态工作作为民主生活会、 述职报告、 履行党建责任制的重要内容， 自觉接受监督和评议； 对 2025 年度县委意识形态专项督查涉及意识形态方面的问题， 逐一建立台账， 成立专班， 全面落实整改， 对单销号， 确保问题清零。</w:t>
      </w:r>
    </w:p>
    <w:p w14:paraId="467DE133">
      <w:pPr>
        <w:rPr>
          <w:rFonts w:hint="eastAsia"/>
        </w:rPr>
      </w:pPr>
      <w:r>
        <w:rPr>
          <w:rFonts w:hint="eastAsia"/>
        </w:rPr>
        <w:t>　　</w:t>
      </w:r>
    </w:p>
    <w:p w14:paraId="4CAC104D">
      <w:pPr>
        <w:rPr>
          <w:rFonts w:hint="eastAsia"/>
        </w:rPr>
      </w:pPr>
      <w:r>
        <w:rPr>
          <w:rFonts w:hint="eastAsia"/>
        </w:rPr>
        <w:t>　　（五） 加强阵地建设规范管理。 加强意识形态阵地建设， 完善了 意识形态各项制度； 牢固树立互联网思维意识， 维护网络意识形态安全， 牢牢掌控网络意识形态主动权， 并落实到行动中； 强化支部引领带动， 引导广大党员干部“守初心、 担使命、 听党话、 跟党走” ， 夯实思想基础， 筑牢思想防线， 旗帜鲜明讲政治， 做好正面宣传， 抵制异端邪说和不正常宗教活动， 把握舆论动态,推动意识形态工作健康开展。</w:t>
      </w:r>
    </w:p>
    <w:p w14:paraId="4B899B8D">
      <w:pPr>
        <w:rPr>
          <w:rFonts w:hint="eastAsia"/>
        </w:rPr>
      </w:pPr>
      <w:r>
        <w:rPr>
          <w:rFonts w:hint="eastAsia"/>
        </w:rPr>
        <w:t>　　</w:t>
      </w:r>
    </w:p>
    <w:p w14:paraId="3DEB0CA2">
      <w:pPr>
        <w:rPr>
          <w:rFonts w:hint="eastAsia"/>
        </w:rPr>
      </w:pPr>
      <w:r>
        <w:rPr>
          <w:rFonts w:hint="eastAsia"/>
        </w:rPr>
        <w:t>　　二、 存在问题（一） 宣传干部专业性不强。 宣传干部队伍结构不尽合理， 高素质专业人才缺乏， 从事意识形态工作的同志大部分都是“半路出家”， 理论功底有限， 专业水准较低。 同时， 大部分都是兼职人员，对于意识形态工作的把握不够准， 整体素质和对舆情研判的本领需要进一步增强。</w:t>
      </w:r>
    </w:p>
    <w:p w14:paraId="0031B7A4">
      <w:pPr>
        <w:rPr>
          <w:rFonts w:hint="eastAsia"/>
        </w:rPr>
      </w:pPr>
      <w:r>
        <w:rPr>
          <w:rFonts w:hint="eastAsia"/>
        </w:rPr>
        <w:t>　　</w:t>
      </w:r>
    </w:p>
    <w:p w14:paraId="1819150B">
      <w:pPr>
        <w:rPr>
          <w:rFonts w:hint="eastAsia"/>
        </w:rPr>
      </w:pPr>
      <w:r>
        <w:rPr>
          <w:rFonts w:hint="eastAsia"/>
        </w:rPr>
        <w:t>　　（二） 应对处置网络舆情能力不足。 新形势下网络信息的迅猛发展， 需要做出快速反应， 而实际工作中， 我们的工作人员往往跟不上形势的变化， 利用现有的网络资源与意识形态工作的结合度有待提升， 对网络舆情的应对能力不足， 对网络舆情的监测、 研判和处置机制不够健全， 导致错过处理的最佳时机。</w:t>
      </w:r>
    </w:p>
    <w:p w14:paraId="16EA61B9">
      <w:pPr>
        <w:rPr>
          <w:rFonts w:hint="eastAsia"/>
        </w:rPr>
      </w:pPr>
      <w:r>
        <w:rPr>
          <w:rFonts w:hint="eastAsia"/>
        </w:rPr>
        <w:t>　　</w:t>
      </w:r>
    </w:p>
    <w:p w14:paraId="06EBC88E">
      <w:pPr>
        <w:rPr>
          <w:rFonts w:hint="eastAsia"/>
        </w:rPr>
      </w:pPr>
      <w:r>
        <w:rPr>
          <w:rFonts w:hint="eastAsia"/>
        </w:rPr>
        <w:t>　　（三） 意识形态宣传载体不够丰富。 对意识形态的宣传引 导力度不够， 主要是对意识形态工作的极端重要性还缺乏必要的认识，认为只要抓好中心工作， 就不会有太大的问题， 宣传形式简单， 宣传载体匮乏， 没有形成浓厚的宣传氛围。</w:t>
      </w:r>
    </w:p>
    <w:p w14:paraId="1A1466BF">
      <w:pPr>
        <w:rPr>
          <w:rFonts w:hint="eastAsia"/>
        </w:rPr>
      </w:pPr>
      <w:r>
        <w:rPr>
          <w:rFonts w:hint="eastAsia"/>
        </w:rPr>
        <w:t>　　</w:t>
      </w:r>
    </w:p>
    <w:p w14:paraId="61C35393">
      <w:pPr>
        <w:rPr>
          <w:rFonts w:hint="eastAsia"/>
        </w:rPr>
      </w:pPr>
      <w:r>
        <w:rPr>
          <w:rFonts w:hint="eastAsia"/>
        </w:rPr>
        <w:t>　　（四） 对意识形态工作重视不够。 由于对意识形态工作重视不够， 从落实情况看， 仍有少数党员干部对意识形态领域斗争的尖锐性、 复杂性认识不足， 对意识形态工作缺乏常态性的研究和探索。</w:t>
      </w:r>
    </w:p>
    <w:p w14:paraId="17D737C3">
      <w:pPr>
        <w:rPr>
          <w:rFonts w:hint="eastAsia"/>
        </w:rPr>
      </w:pPr>
      <w:r>
        <w:rPr>
          <w:rFonts w:hint="eastAsia"/>
        </w:rPr>
        <w:t>　　</w:t>
      </w:r>
    </w:p>
    <w:p w14:paraId="605C9FDC">
      <w:pPr>
        <w:rPr>
          <w:rFonts w:hint="eastAsia"/>
        </w:rPr>
      </w:pPr>
      <w:r>
        <w:rPr>
          <w:rFonts w:hint="eastAsia"/>
        </w:rPr>
        <w:t>　　实际工作中出现了 一手软、 一手硬的现象， 有的流于形势， 有的敷衍应付。</w:t>
      </w:r>
    </w:p>
    <w:p w14:paraId="6C29548F">
      <w:pPr>
        <w:rPr>
          <w:rFonts w:hint="eastAsia"/>
        </w:rPr>
      </w:pPr>
      <w:r>
        <w:rPr>
          <w:rFonts w:hint="eastAsia"/>
        </w:rPr>
        <w:t>　　</w:t>
      </w:r>
    </w:p>
    <w:p w14:paraId="7D563943">
      <w:pPr>
        <w:rPr>
          <w:rFonts w:hint="eastAsia"/>
        </w:rPr>
      </w:pPr>
      <w:r>
        <w:rPr>
          <w:rFonts w:hint="eastAsia"/>
        </w:rPr>
        <w:t>　　三、 下一步打算（一） 强化理论武装。 深入开展学习贯彻以近平新时代中国特色社会主义思想主题教育， 以党的创新理论武装思想， 牢牢掌握意识形态工作的领导权。 以党组中心组集体学习活动为依托,以党员干部特别是班子成员为重点， 丰富理论学习内容， 切实提高舆论引导水平， 牢牢掌握舆论的主导权、 话语权。</w:t>
      </w:r>
    </w:p>
    <w:p w14:paraId="190F2D17">
      <w:pPr>
        <w:rPr>
          <w:rFonts w:hint="eastAsia"/>
        </w:rPr>
      </w:pPr>
      <w:r>
        <w:rPr>
          <w:rFonts w:hint="eastAsia"/>
        </w:rPr>
        <w:t>　　</w:t>
      </w:r>
    </w:p>
    <w:p w14:paraId="00E52324">
      <w:pPr>
        <w:rPr>
          <w:rFonts w:hint="eastAsia"/>
        </w:rPr>
      </w:pPr>
      <w:r>
        <w:rPr>
          <w:rFonts w:hint="eastAsia"/>
        </w:rPr>
        <w:t>　　（二） 创新工作方式。 明确工作重点， 围绕商务中心工作,将意识形态工作融入日常工作中去， 提升应对网络舆情的能力， 真正做到传播党的声音， 反映群众心声， 体现商务特色， 创新工作载体，增强领导班子成员维护大局的自觉性和坚定性。引领全体党员干部牢固树立“四个意识” 、 坚定“四个自信” 、 做到“两个维护” ，在党言党、 在党爱党、 在党护党， 时刻保持对党绝对忠诚， 带头守好舆论阵地， 坚决抵制各种非法宗教活动， 强化宗教事务管理， 坚决制止和打击非法宗教活动， 与宗教人士开展思想交流， 充分发挥他们在社会主义先进文化建设中的作用， 积极引导宗教与社会主义社会相适应。</w:t>
      </w:r>
    </w:p>
    <w:p w14:paraId="4F7DA366">
      <w:pPr>
        <w:rPr>
          <w:rFonts w:hint="eastAsia"/>
        </w:rPr>
      </w:pPr>
      <w:r>
        <w:rPr>
          <w:rFonts w:hint="eastAsia"/>
        </w:rPr>
        <w:t>　　</w:t>
      </w:r>
    </w:p>
    <w:p w14:paraId="0AE839FF">
      <w:pPr>
        <w:rPr>
          <w:rFonts w:hint="eastAsia"/>
        </w:rPr>
      </w:pPr>
      <w:r>
        <w:rPr>
          <w:rFonts w:hint="eastAsia"/>
        </w:rPr>
        <w:t>　　（三） 扛牢工作责任。 坚持党组对意识形态工作负总责， 党组书记是第一责任人， 分管领导是直接责任人， 其他班子成员认真履行“一岗双责"坚持以上率下， 上下联动， 形成责任明确、 领导有力、 运转有序、 保障到位的意识形态工作领导体制和运行机制， 压实意识形态工作责任， 把意识形态工作落到实处。</w:t>
      </w:r>
    </w:p>
    <w:p w14:paraId="76C44A29">
      <w:pPr>
        <w:rPr>
          <w:rFonts w:hint="eastAsia"/>
        </w:rPr>
      </w:pPr>
      <w:r>
        <w:rPr>
          <w:rFonts w:hint="eastAsia"/>
        </w:rPr>
        <w:t>　　</w:t>
      </w:r>
    </w:p>
    <w:p w14:paraId="6557952B">
      <w:pPr>
        <w:rPr>
          <w:rFonts w:hint="eastAsia"/>
        </w:rPr>
      </w:pPr>
      <w:r>
        <w:rPr>
          <w:rFonts w:hint="eastAsia"/>
        </w:rPr>
        <w:t>　　（四） 加强队伍建设。 加强宣传队伍业务培训工作， 加快建设一支政治更加坚定、眼界更加宽广、业务更加精湛、纪律更加严明、作风更加务实的宣传工作队伍， 充分调动宣传干部参与新闻宣传工作的热情， 不断提升宣传员的理论业务水平。 始终坚持以正面宣传为主的原则， 把握正确舆论导向， 旗帜鲜明讲政治， 坚定信心跟党走。</w:t>
      </w:r>
    </w:p>
    <w:p w14:paraId="5143D503">
      <w:pPr>
        <w:rPr>
          <w:rFonts w:hint="eastAsia"/>
        </w:rPr>
      </w:pPr>
      <w:r>
        <w:rPr>
          <w:rFonts w:hint="eastAsia"/>
        </w:rPr>
        <w:t>　　</w:t>
      </w:r>
    </w:p>
    <w:p w14:paraId="0A080F09">
      <w:pPr>
        <w:rPr>
          <w:rFonts w:hint="eastAsia"/>
        </w:rPr>
      </w:pPr>
      <w:r>
        <w:rPr>
          <w:rFonts w:hint="eastAsia"/>
        </w:rPr>
        <w:t>　　篇八、 2025 年度意识形态工作责任制落实情况自查报告根据《中共**市**区委宣传部关于开展全区意识形态工作督查的通知》 文件要求， 对照中央、 **省、 市委宣传部关于意识形态工作的决策部署和指示精神， 现将区委办公室贯彻落实意识形态工作自查情况报告如下：一、 工作任务落实情况(一)强化组织领导。 区委办公室高度重视意识形态工作， 及时召开意识形态学习动员部署会议， 成立以办公室党支部书记、 主任为组长的意识形态工作领导小组， 明确书记、 主任为第一责任人，主动带头抓意识形态工作， 并把意识形态工作纳入中心工作日 程，做到重要工作亲自部署、 重要问题亲自过问、 重大事件亲自处置。</w:t>
      </w:r>
    </w:p>
    <w:p w14:paraId="7905B33C">
      <w:pPr>
        <w:rPr>
          <w:rFonts w:hint="eastAsia"/>
        </w:rPr>
      </w:pPr>
      <w:r>
        <w:rPr>
          <w:rFonts w:hint="eastAsia"/>
        </w:rPr>
        <w:t>　　</w:t>
      </w:r>
    </w:p>
    <w:p w14:paraId="4FE9A3DA">
      <w:pPr>
        <w:rPr>
          <w:rFonts w:hint="eastAsia"/>
        </w:rPr>
      </w:pPr>
      <w:r>
        <w:rPr>
          <w:rFonts w:hint="eastAsia"/>
        </w:rPr>
        <w:t>　　坚持每两月 召开专题会议,研究部署意识形态工作， 每月 开展意识形态风险点排查， 并把意识形态工作作为向区工委报告工作的重要内容。 领导小组会定期分析研判意识形态领域情况， 辨析思想文化领域突出问题， 分清主流支流， 对重大事件、 重要情况、 重要社情民意中的苗头倾向性的问题， 有针对性地对全办人员进行正确引导。</w:t>
      </w:r>
    </w:p>
    <w:p w14:paraId="353191AD">
      <w:pPr>
        <w:rPr>
          <w:rFonts w:hint="eastAsia"/>
        </w:rPr>
      </w:pPr>
      <w:r>
        <w:rPr>
          <w:rFonts w:hint="eastAsia"/>
        </w:rPr>
        <w:t>　　</w:t>
      </w:r>
    </w:p>
    <w:p w14:paraId="2F845527">
      <w:pPr>
        <w:rPr>
          <w:rFonts w:hint="eastAsia"/>
        </w:rPr>
      </w:pPr>
      <w:r>
        <w:rPr>
          <w:rFonts w:hint="eastAsia"/>
        </w:rPr>
        <w:t>　　(二)抓党员干部理论水平。</w:t>
      </w:r>
    </w:p>
    <w:p w14:paraId="17597279">
      <w:pPr>
        <w:rPr>
          <w:rFonts w:hint="eastAsia"/>
        </w:rPr>
      </w:pPr>
      <w:r>
        <w:rPr>
          <w:rFonts w:hint="eastAsia"/>
        </w:rPr>
        <w:t>　　</w:t>
      </w:r>
    </w:p>
    <w:p w14:paraId="490D81C4">
      <w:pPr>
        <w:rPr>
          <w:rFonts w:hint="eastAsia"/>
        </w:rPr>
      </w:pPr>
      <w:r>
        <w:rPr>
          <w:rFonts w:hint="eastAsia"/>
        </w:rPr>
        <w:t>　　1、 加强学习 。 将意识形态工作纳入党支部学习的重要内容，及时传达学习党中央和上级党委部门关于意识形态工作的决策部署及指示精神。 对学习内容、 形式、 要求做了 具体明确的规定， 保证学习时间， 每季度的党支部会议学习和周四的机关晚间集中学习均定期开展， 安排党支部书记授课,保障党员干部有效的学习时间。</w:t>
      </w:r>
    </w:p>
    <w:p w14:paraId="72795C24">
      <w:pPr>
        <w:rPr>
          <w:rFonts w:hint="eastAsia"/>
        </w:rPr>
      </w:pPr>
      <w:r>
        <w:rPr>
          <w:rFonts w:hint="eastAsia"/>
        </w:rPr>
        <w:t>　　</w:t>
      </w:r>
    </w:p>
    <w:p w14:paraId="1C3E7F83">
      <w:pPr>
        <w:rPr>
          <w:rFonts w:hint="eastAsia"/>
        </w:rPr>
      </w:pPr>
      <w:r>
        <w:rPr>
          <w:rFonts w:hint="eastAsia"/>
        </w:rPr>
        <w:t>　　拓展学习内容， 第一时间传达学习党的**大精神和习 总书记系列重要讲话外， 还借助 QQ、 微信、 微博等平台， 定期上传各类学习内容。</w:t>
      </w:r>
    </w:p>
    <w:p w14:paraId="7EE2BF9A">
      <w:pPr>
        <w:rPr>
          <w:rFonts w:hint="eastAsia"/>
        </w:rPr>
      </w:pPr>
      <w:r>
        <w:rPr>
          <w:rFonts w:hint="eastAsia"/>
        </w:rPr>
        <w:t>　　</w:t>
      </w:r>
    </w:p>
    <w:p w14:paraId="77B50E91">
      <w:pPr>
        <w:rPr>
          <w:rFonts w:hint="eastAsia"/>
        </w:rPr>
      </w:pPr>
      <w:r>
        <w:rPr>
          <w:rFonts w:hint="eastAsia"/>
        </w:rPr>
        <w:t>　　2、 强化纪律。 党支部切实严明党的政治纪律、 组织纪律、 生活纪律等各项纪律， 坚定不移地拥护党的路线、 方针、 政策； 在事关大局、 事关政治方向、 事关根本原则等重大问题上立场坚定、 旗帜鲜明， 决不允许有令不行、 有禁不止， 决不允许各自为政、 阳奉阴违。 拥护“两个确立” ， 增强"四个意识” ， 坚定“四个自信” ，做到“两个维护” ， 坚持下级服从上级、 少数服从多数、 个人服从组织， 在思想上、 政治上、 行动上自觉与以习近平同志为总书记的党中央保持高度一致， 坚决维护中央权威。 实行“三重一大” 事项集体决策， 坚持党内民主集中制， 切实严明党的纪律。</w:t>
      </w:r>
    </w:p>
    <w:p w14:paraId="00CE7720">
      <w:pPr>
        <w:rPr>
          <w:rFonts w:hint="eastAsia"/>
        </w:rPr>
      </w:pPr>
      <w:r>
        <w:rPr>
          <w:rFonts w:hint="eastAsia"/>
        </w:rPr>
        <w:t>　　</w:t>
      </w:r>
    </w:p>
    <w:p w14:paraId="3A470599">
      <w:pPr>
        <w:rPr>
          <w:rFonts w:hint="eastAsia"/>
        </w:rPr>
      </w:pPr>
      <w:r>
        <w:rPr>
          <w:rFonts w:hint="eastAsia"/>
        </w:rPr>
        <w:t>　　3、 强化廉政教育。 深入学习新《党章》 和党的**大精神， 加强党纪国法、廉政法规和从政道德教育， 将其纳入党支部学习内容。</w:t>
      </w:r>
    </w:p>
    <w:p w14:paraId="45A089EC">
      <w:pPr>
        <w:rPr>
          <w:rFonts w:hint="eastAsia"/>
        </w:rPr>
      </w:pPr>
      <w:r>
        <w:rPr>
          <w:rFonts w:hint="eastAsia"/>
        </w:rPr>
        <w:t>　　</w:t>
      </w:r>
    </w:p>
    <w:p w14:paraId="1F66DEEC">
      <w:pPr>
        <w:rPr>
          <w:rFonts w:hint="eastAsia"/>
        </w:rPr>
      </w:pPr>
      <w:r>
        <w:rPr>
          <w:rFonts w:hint="eastAsia"/>
        </w:rPr>
        <w:t>　　组织参加《以案为戒， 警钟长鸣》 警示教育， 学习廉洁榜样， 强化示范教育， 剖析违纪违法案件， 教育引导党员干部树立正确的权力观、 利益观、 道德观。 切实开展《中国共产党廉洁自律准则》 和《中国共产党纪律处分条例》 学习活动， 对落实《准则》《条例》 目 标、任务、 要求等进行了 明确和部署。</w:t>
      </w:r>
    </w:p>
    <w:p w14:paraId="2AB43912">
      <w:pPr>
        <w:rPr>
          <w:rFonts w:hint="eastAsia"/>
        </w:rPr>
      </w:pPr>
      <w:r>
        <w:rPr>
          <w:rFonts w:hint="eastAsia"/>
        </w:rPr>
        <w:t>　　</w:t>
      </w:r>
    </w:p>
    <w:p w14:paraId="0122BFFF">
      <w:pPr>
        <w:rPr>
          <w:rFonts w:hint="eastAsia"/>
        </w:rPr>
      </w:pPr>
      <w:r>
        <w:rPr>
          <w:rFonts w:hint="eastAsia"/>
        </w:rPr>
        <w:t>　　4、 切实做好思想政治工作。 一是领导班子成员模范践行社会主义核心价值观， 以身作则， 率先垂范， 积极开展书记上党课活动。</w:t>
      </w:r>
    </w:p>
    <w:p w14:paraId="7A41895E">
      <w:pPr>
        <w:rPr>
          <w:rFonts w:hint="eastAsia"/>
        </w:rPr>
      </w:pPr>
      <w:r>
        <w:rPr>
          <w:rFonts w:hint="eastAsia"/>
        </w:rPr>
        <w:t>　　</w:t>
      </w:r>
    </w:p>
    <w:p w14:paraId="297A596E">
      <w:pPr>
        <w:rPr>
          <w:rFonts w:hint="eastAsia"/>
        </w:rPr>
      </w:pPr>
      <w:r>
        <w:rPr>
          <w:rFonts w:hint="eastAsia"/>
        </w:rPr>
        <w:t>　　二是抓好道德建设。 三是营造人人参创的氛围。 通过召开会议、 播放宣传标语等形式， 广泛动员干部职工积极主动地参与文明创建活动。</w:t>
      </w:r>
    </w:p>
    <w:p w14:paraId="183F060B">
      <w:pPr>
        <w:rPr>
          <w:rFonts w:hint="eastAsia"/>
        </w:rPr>
      </w:pPr>
      <w:r>
        <w:rPr>
          <w:rFonts w:hint="eastAsia"/>
        </w:rPr>
        <w:t>　　</w:t>
      </w:r>
    </w:p>
    <w:p w14:paraId="04ADAEF3">
      <w:pPr>
        <w:rPr>
          <w:rFonts w:hint="eastAsia"/>
        </w:rPr>
      </w:pPr>
      <w:r>
        <w:rPr>
          <w:rFonts w:hint="eastAsia"/>
        </w:rPr>
        <w:t>　　5、 坚持正确舆论导向。 牢牢掌控网络意识形态主导权， 做到“一把手” 亲自抓网络意识形态安全。 及时做好重要节点和敏感时期的舆论监管； 建立重大政策及项目 的舆情风险评估机制， 及时搜集、 研判、 处置可能引发群体性事件和社会动荡的言论。</w:t>
      </w:r>
    </w:p>
    <w:p w14:paraId="4DD2872E">
      <w:pPr>
        <w:rPr>
          <w:rFonts w:hint="eastAsia"/>
        </w:rPr>
      </w:pPr>
      <w:r>
        <w:rPr>
          <w:rFonts w:hint="eastAsia"/>
        </w:rPr>
        <w:t>　　</w:t>
      </w:r>
    </w:p>
    <w:p w14:paraId="5AFE7332">
      <w:pPr>
        <w:rPr>
          <w:rFonts w:hint="eastAsia"/>
        </w:rPr>
      </w:pPr>
      <w:r>
        <w:rPr>
          <w:rFonts w:hint="eastAsia"/>
        </w:rPr>
        <w:t>　　二、 存在问题和下一步工作打算在办公室全体党员的共同努力和积极参与下， 我办意识形态工作得到了 进一步加强， 但还存在着工作不规范、 理论学习结合部门实际不紧密等问题。 如有少数领导干部因为业务繁忙， 主要时间和精力用于处理事务之中， 对意识形态理论学习重视不够， 为应付检查而学习， 学习主动性不高； 在意识形态学习中针对性不强， 缺乏自己的思考， 与工作联系不强等。 这些问题应引起高度重视并认真加以解决。</w:t>
      </w:r>
    </w:p>
    <w:p w14:paraId="1917EB8C">
      <w:pPr>
        <w:rPr>
          <w:rFonts w:hint="eastAsia"/>
        </w:rPr>
      </w:pPr>
      <w:r>
        <w:rPr>
          <w:rFonts w:hint="eastAsia"/>
        </w:rPr>
        <w:t>　　</w:t>
      </w:r>
    </w:p>
    <w:p w14:paraId="33E4C376">
      <w:pPr>
        <w:rPr>
          <w:rFonts w:hint="eastAsia"/>
        </w:rPr>
      </w:pPr>
      <w:r>
        <w:rPr>
          <w:rFonts w:hint="eastAsia"/>
        </w:rPr>
        <w:t>　　下一步， 我们将重点抓好三项工作， 进一步把意识形态工作责任制落到实处、 抓出成效。 一是抓责任落实。 通过有效措施， 把党支部主体责任、书记第一责任人责任和分管领导直接责任真正落到实处， 真正形成党支部统管、 书记主抓、 分管领导共管的局面。 二是抓工作到位。 通过落实已经建立起来的制度机制， 保证意识形态各项工作更加扎实到位。 三是抓结果成效。 通过落实领导责任和工作制度， 保证意识形态工作不断加强， 干部职工的意识形态更加坚强坚定， 确保不发生任何意识形态问题。</w:t>
      </w:r>
    </w:p>
    <w:p w14:paraId="3899692A">
      <w:pPr>
        <w:rPr>
          <w:rFonts w:hint="eastAsia"/>
        </w:rPr>
      </w:pPr>
      <w:r>
        <w:rPr>
          <w:rFonts w:hint="eastAsia"/>
        </w:rPr>
        <w:t>　　</w:t>
      </w:r>
    </w:p>
    <w:p w14:paraId="38E58F8E">
      <w:pPr>
        <w:rPr>
          <w:rFonts w:hint="eastAsia"/>
        </w:rPr>
      </w:pPr>
      <w:r>
        <w:rPr>
          <w:rFonts w:hint="eastAsia"/>
        </w:rPr>
        <w:t>　　篇九、 2025 年度落实意识形态工作情况报告年以来， 在市委的正确领导下， 本人认真履行意识形态工作“第一责任人” 职责， 始终坚持党的政治方向， 牢牢把握正确舆论导向， 层层传导责任， 夯实学习基础， 创新阵地载体， 为促推国资国企改革发展提供强有力的思想保证。 现述职如下：一、 主要工作成效（一） 加强组织领导， 落实意识形态工作责任制。 一是建立机构明确责任， 年初， 我牵头成立了 意识形态工作和网络意识形态工作领导小组， 班子成员按照“一岗双责” 要求各司其责， 明确任务要求； 制定任务清单和工作月 任务表， 与监管企业、 科室负责人层层签订责任书 XX 份， 建立完善党工委落实意识形态工作责任分工体系。 二是严格计划任务落实， 自 上而下形成推进落实意识形态的工作格局， 今年我共主持召开意识形态专题会议 X 次、 意识形态领域分析研判会 X 次， 会议通报意识形态领域形势情况 X 次， 开展所属企业党组织专项督查上下半年各 X 次， 并向市委书面报告工作情况 X 次。</w:t>
      </w:r>
    </w:p>
    <w:p w14:paraId="03C99E84">
      <w:pPr>
        <w:rPr>
          <w:rFonts w:hint="eastAsia"/>
        </w:rPr>
      </w:pPr>
      <w:r>
        <w:rPr>
          <w:rFonts w:hint="eastAsia"/>
        </w:rPr>
        <w:t>　　</w:t>
      </w:r>
    </w:p>
    <w:p w14:paraId="5E1CA6AB">
      <w:pPr>
        <w:rPr>
          <w:rFonts w:hint="eastAsia"/>
        </w:rPr>
      </w:pPr>
      <w:r>
        <w:rPr>
          <w:rFonts w:hint="eastAsia"/>
        </w:rPr>
        <w:t>　　（二） 加强政治理论学习， 深入开展理想信念教育。 一是坚持党工委中心组理论学习制度， 今年我共开展中心组理论学习 X次，专题学习内容 XX 个， 完成专题调研文章 X 篇， 其中本人的调研主题就是国资国企意识形态， 并将调研成果纳入个人发言材料在理论中心学习会议上集中研讨。 二是广泛开展理论政策宣讲， 我主动带领党工委班子深入企业、 扶贫联系点开展了 X 个主题宣讲， 受众人数达 XX 人次， 广泛宣扬社会主义核心价值观， 及时把党的方针政策传达到职工群众当中。</w:t>
      </w:r>
    </w:p>
    <w:p w14:paraId="7F1035D7">
      <w:pPr>
        <w:rPr>
          <w:rFonts w:hint="eastAsia"/>
        </w:rPr>
      </w:pPr>
      <w:r>
        <w:rPr>
          <w:rFonts w:hint="eastAsia"/>
        </w:rPr>
        <w:t>　　</w:t>
      </w:r>
    </w:p>
    <w:p w14:paraId="56E4090D">
      <w:pPr>
        <w:rPr>
          <w:rFonts w:hint="eastAsia"/>
        </w:rPr>
      </w:pPr>
      <w:r>
        <w:rPr>
          <w:rFonts w:hint="eastAsia"/>
        </w:rPr>
        <w:t>　　（三） 加强队伍建设， 主动占领宣传舆论阵地。 一是配齐配强工作队伍， 我注重意识形态工作队伍建设， 要求监管企业配强配齐意识形态工作队伍， 目 前已落实的监管企业有 X 家， 落实新闻发言人 X 人， 宣传员 XX 人， 网评员 XX 人。 二是抓好阵地建设及管理， 我指导 X 家监管企业建立了 公司网站， 开设企业内部交流群 XX 个、 微信 X 个， 宣传栏 XX 个、 LED 屏 XX 块。 三是加强宣传力度， 树立企业良好形象， 今年国资国企系统共完成新闻稿件xx 篇， 其中国家级 X 篇， 自治区级 XX 篇， 上《xx 日 报》 、 xx电视 XX 篇， 及时回应网络舆情信息 XX 条。</w:t>
      </w:r>
    </w:p>
    <w:p w14:paraId="72AADF5E">
      <w:pPr>
        <w:rPr>
          <w:rFonts w:hint="eastAsia"/>
        </w:rPr>
      </w:pPr>
      <w:r>
        <w:rPr>
          <w:rFonts w:hint="eastAsia"/>
        </w:rPr>
        <w:t>　　</w:t>
      </w:r>
    </w:p>
    <w:p w14:paraId="07B267D5">
      <w:pPr>
        <w:rPr>
          <w:rFonts w:hint="eastAsia"/>
        </w:rPr>
      </w:pPr>
      <w:r>
        <w:rPr>
          <w:rFonts w:hint="eastAsia"/>
        </w:rPr>
        <w:t>　　（四） 创新方式方法， 落实“两张清单” 。 一是结合实际细化“正面清单” ， 推动企业文化建设， 如我组织各企业党员干部利用“八桂先锋” 手机 APP 参加全区党的十九大精神学习竞赛活动，参与率排名全市第三， 选派代表队参加 XX 党的十九大精神学习竞赛活动队际联赛， 取得全市年度第三名的优异成绩； 主办“携手同行圆梦青春” 主题青年联谊活动， 指导企业培育团结和谐、 积极向上的文化。 二是盯住风险点完善“负面清单” ， 结合国资国企系统年轻人多、 业务面广、 易受误导的特点和实际， 我认真查找意识形态工作中在的问题和风险点， 梳理出风险点 XX 个， 制定有针对性的防范措施 XX 余条。 （五） 加强问题整改， 下苦功出实效。 一是针对自治区巡视和市委巡察“回头看” 指出的问题， 我主动认领责任， 认真落实巡视巡察整改要求， 先后 X 次召开会议专题研究部署整改工作， 制定整改方案， 疏理出 X 项具体整改清单并全部完成整改。 二是根据市委书记在去年述职评议会上的点评， 我主动查摆意识形态方面深入理解钻研不透彻、 对企业工作指导不到位、 新形势下引导舆论本领不强等 X 项问题清单， 并逐一制定了 加强学习、 定期调研和督查、 建立风险评估机制等针对性措施， 全部在年内工作中得到落实， 取得明显成效。</w:t>
      </w:r>
    </w:p>
    <w:p w14:paraId="108C527A">
      <w:pPr>
        <w:rPr>
          <w:rFonts w:hint="eastAsia"/>
        </w:rPr>
      </w:pPr>
      <w:r>
        <w:rPr>
          <w:rFonts w:hint="eastAsia"/>
        </w:rPr>
        <w:t>　　</w:t>
      </w:r>
    </w:p>
    <w:p w14:paraId="3A7DB526">
      <w:pPr>
        <w:rPr>
          <w:rFonts w:hint="eastAsia"/>
        </w:rPr>
      </w:pPr>
      <w:r>
        <w:rPr>
          <w:rFonts w:hint="eastAsia"/>
        </w:rPr>
        <w:t>　　二、 存在的问题一是意识形态工作措施及任务指标不够细化、 量化。</w:t>
      </w:r>
    </w:p>
    <w:p w14:paraId="5D63C625">
      <w:pPr>
        <w:rPr>
          <w:rFonts w:hint="eastAsia"/>
        </w:rPr>
      </w:pPr>
      <w:r>
        <w:rPr>
          <w:rFonts w:hint="eastAsia"/>
        </w:rPr>
        <w:t>　　</w:t>
      </w:r>
    </w:p>
    <w:p w14:paraId="7B95437C">
      <w:pPr>
        <w:rPr>
          <w:rFonts w:hint="eastAsia"/>
        </w:rPr>
      </w:pPr>
      <w:r>
        <w:rPr>
          <w:rFonts w:hint="eastAsia"/>
        </w:rPr>
        <w:t>　　二是网络意识形态工作存在薄弱区域， 对微信、 微博、 抖音等新的交流平台， 没有明确具体管理人员， 尚未建立“发言规矩” 。</w:t>
      </w:r>
    </w:p>
    <w:p w14:paraId="4FFA194E">
      <w:pPr>
        <w:rPr>
          <w:rFonts w:hint="eastAsia"/>
        </w:rPr>
      </w:pPr>
      <w:r>
        <w:rPr>
          <w:rFonts w:hint="eastAsia"/>
        </w:rPr>
        <w:t>　　</w:t>
      </w:r>
    </w:p>
    <w:p w14:paraId="13EF1D3F">
      <w:pPr>
        <w:rPr>
          <w:rFonts w:hint="eastAsia"/>
        </w:rPr>
      </w:pPr>
      <w:r>
        <w:rPr>
          <w:rFonts w:hint="eastAsia"/>
        </w:rPr>
        <w:t>　　三是部分企业意识形态与业务工作“两张皮” 现象仍存在。</w:t>
      </w:r>
    </w:p>
    <w:p w14:paraId="1A75D0E5">
      <w:pPr>
        <w:rPr>
          <w:rFonts w:hint="eastAsia"/>
        </w:rPr>
      </w:pPr>
      <w:r>
        <w:rPr>
          <w:rFonts w:hint="eastAsia"/>
        </w:rPr>
        <w:t>　　</w:t>
      </w:r>
    </w:p>
    <w:p w14:paraId="0CD7479D">
      <w:pPr>
        <w:rPr>
          <w:rFonts w:hint="eastAsia"/>
        </w:rPr>
      </w:pPr>
      <w:r>
        <w:rPr>
          <w:rFonts w:hint="eastAsia"/>
        </w:rPr>
        <w:t>　　三、 下一步工作措施（一）进一步强化责任担当， 提高思想认识及工作合力。首先，要持续加强国资国企理论武装。 切实发挥各级企业党委（总支） 理论学习中心组带头领学作用， 推进基层党支部层层落实“三会一课”、深化“两学一做” ， 进一步提高广大党员干部职工政治理论水平和政治觉悟。 其次， 要让国资国企负责人充分认识宣传思想和意识形态工作的重要性， 坚定不移地把统一思想、 凝聚力量作为加强企业管理和宣传思想工作的中心环节， 深化强化马克思主义宣传教育工作。三是层层传导意识， 层层压实责任， 把意识形态工作纳入部门、子公司绩效考评指标， 与经济利益挂钩考核， 上下联动统一思想和行动， 构筑意识形态的立体工作机制。</w:t>
      </w:r>
    </w:p>
    <w:p w14:paraId="2566B7AE">
      <w:pPr>
        <w:rPr>
          <w:rFonts w:hint="eastAsia"/>
        </w:rPr>
      </w:pPr>
      <w:r>
        <w:rPr>
          <w:rFonts w:hint="eastAsia"/>
        </w:rPr>
        <w:t>　　</w:t>
      </w:r>
    </w:p>
    <w:p w14:paraId="5D43498E">
      <w:pPr>
        <w:rPr>
          <w:rFonts w:hint="eastAsia"/>
        </w:rPr>
      </w:pPr>
      <w:r>
        <w:rPr>
          <w:rFonts w:hint="eastAsia"/>
        </w:rPr>
        <w:t>　　（二） 进一步强化分析研判， 增强工作主动性、 前瞻性。 严格按照意识形态工作责任制要求， 坚持定期召开国资国企党委（总支）</w:t>
      </w:r>
    </w:p>
    <w:p w14:paraId="5E0C1745">
      <w:pPr>
        <w:rPr>
          <w:rFonts w:hint="eastAsia"/>
        </w:rPr>
      </w:pPr>
      <w:r>
        <w:rPr>
          <w:rFonts w:hint="eastAsia"/>
        </w:rPr>
        <w:t>　　</w:t>
      </w:r>
    </w:p>
    <w:p w14:paraId="7CAE8C91">
      <w:pPr>
        <w:rPr>
          <w:rFonts w:hint="eastAsia"/>
        </w:rPr>
      </w:pPr>
      <w:r>
        <w:rPr>
          <w:rFonts w:hint="eastAsia"/>
        </w:rPr>
        <w:t>　　专题会议， 认真分析研判意识形态形势。 一是要准确抓住广大干部职工关心的热点、 疑点问题， 尤其重点针对国企重组改革、 化解债务风险、 市场化转型发展、 岗位竞聘等事关职工切身利益的问题，做好事先宣传发动、 事中说明解释、 事后树先倡学等阶段性思想政治工作计划， 为国资国企改革发展保驾护航。 二是要全面掌握国资系统意识形态领域存在的风险点， 对照责任制规定不能出现的“十种情形”， 做到有的放矢， 对症下药， 将风险预防消除在萌芽状态。</w:t>
      </w:r>
    </w:p>
    <w:p w14:paraId="2B084FD8">
      <w:pPr>
        <w:rPr>
          <w:rFonts w:hint="eastAsia"/>
        </w:rPr>
      </w:pPr>
      <w:r>
        <w:rPr>
          <w:rFonts w:hint="eastAsia"/>
        </w:rPr>
        <w:t>　　</w:t>
      </w:r>
    </w:p>
    <w:p w14:paraId="35EF4B43">
      <w:pPr>
        <w:rPr>
          <w:rFonts w:hint="eastAsia"/>
        </w:rPr>
      </w:pPr>
      <w:r>
        <w:rPr>
          <w:rFonts w:hint="eastAsia"/>
        </w:rPr>
        <w:t>　　（三） 进一步强化制度建设， 推进工作常态化、 规范化开展。</w:t>
      </w:r>
    </w:p>
    <w:p w14:paraId="5C4A6584">
      <w:pPr>
        <w:rPr>
          <w:rFonts w:hint="eastAsia"/>
        </w:rPr>
      </w:pPr>
      <w:r>
        <w:rPr>
          <w:rFonts w:hint="eastAsia"/>
        </w:rPr>
        <w:t>　　</w:t>
      </w:r>
    </w:p>
    <w:p w14:paraId="4EF1C9FF">
      <w:pPr>
        <w:rPr>
          <w:rFonts w:hint="eastAsia"/>
        </w:rPr>
      </w:pPr>
      <w:r>
        <w:rPr>
          <w:rFonts w:hint="eastAsia"/>
        </w:rPr>
        <w:t>　　一是坚持“零报告”制度。每月 定期对意识形态工作进行分析研判，报告分析排查情况， 及时发现苗头， 及时汇报处置。 二是坚持季度总结制度， 阶段性总结意识形态工作的进展、 问题和计划， 促进国资国企系统各级党组织定期开展工作研究、 部署。 三是坚持工作督查和通报制度， 每季度重点抽选一、 二个单位进行专项督查， 发现问题及时反馈整改， 并将检查情况在国资国企系统通报， 督促相关企业落实整改， 促进整体工作扎实开展。</w:t>
      </w:r>
    </w:p>
    <w:p w14:paraId="360C1CE3">
      <w:pPr>
        <w:rPr>
          <w:rFonts w:hint="eastAsia"/>
        </w:rPr>
      </w:pPr>
      <w:r>
        <w:rPr>
          <w:rFonts w:hint="eastAsia"/>
        </w:rPr>
        <w:t>　　</w:t>
      </w:r>
    </w:p>
    <w:p w14:paraId="6C9ED245">
      <w:pPr>
        <w:rPr>
          <w:rFonts w:hint="eastAsia"/>
        </w:rPr>
      </w:pPr>
      <w:r>
        <w:rPr>
          <w:rFonts w:hint="eastAsia"/>
        </w:rPr>
        <w:t>　　（四） 进一步强化队伍建设， 打造思想过硬的工作队伍。 坚持党对国资国企宣传思想工作的全面领导， 以政治建设为统领， 以意识形态工作队伍为重点， 切实选强配齐工作力量,用好用活人力资源， 注重培养和发掘骨干力量和后备人员， 增强抓意识形态工作的力量。 按照“政治过硬、 本领高强、 求实创新、 能打胜仗” 的宣传思想工作队伍标准要求， 定期组织举办相关业务培训， 努力适应新时代意识形态工作的新任务、 新要求。</w:t>
      </w:r>
    </w:p>
    <w:p w14:paraId="297E0B84">
      <w:pPr>
        <w:rPr>
          <w:rFonts w:hint="eastAsia"/>
        </w:rPr>
      </w:pPr>
      <w:r>
        <w:rPr>
          <w:rFonts w:hint="eastAsia"/>
        </w:rPr>
        <w:t>　　</w:t>
      </w:r>
    </w:p>
    <w:p w14:paraId="4F8ECE26">
      <w:pPr>
        <w:rPr>
          <w:rFonts w:hint="eastAsia"/>
        </w:rPr>
      </w:pPr>
      <w:r>
        <w:rPr>
          <w:rFonts w:hint="eastAsia"/>
        </w:rPr>
        <w:t>　　（五） 进一步强化阵地建设， 主动宣传正确的政治方向。 不断巩固壮大宣传舆论阵地， 加强国资国企改革发展主流思想舆论， 积极与主流媒体合作， 抓好主题创新， 话题引领,典型树立， 每年在国资国企系统选树一、 二个先进典型， 组织宣传队伍进行三、 四个集中专题报道， 确保阵地牢牢掌控在党的手中。 高举“红色”旗帜，把坚定“四个自信” 作为建设国有企业社会主义意识形态的关键，通过政治建设、 精神文明建设和企业文化建设， 积极培育和践行社会主义核心价值观， 自觉抵制错误言论， 大力宣扬正面先进人物，传播正能量。</w:t>
      </w:r>
    </w:p>
    <w:p w14:paraId="741D3A97">
      <w:pPr>
        <w:rPr>
          <w:rFonts w:hint="eastAsia"/>
        </w:rPr>
      </w:pPr>
      <w:r>
        <w:rPr>
          <w:rFonts w:hint="eastAsia"/>
        </w:rPr>
        <w:t>　　</w:t>
      </w:r>
    </w:p>
    <w:p w14:paraId="54737A45">
      <w:pPr>
        <w:rPr>
          <w:rFonts w:hint="eastAsia"/>
        </w:rPr>
      </w:pPr>
      <w:r>
        <w:rPr>
          <w:rFonts w:hint="eastAsia"/>
        </w:rPr>
        <w:t>　　（六） 进一步强化网络监管， 牢牢把握正确的舆论导向。 一是建立健全网络意识形态工作领导体制和工作机制， 加强互联网思维，每年组织一次企业负责人网络意识形态工作培训班， 持续提高国资国企领导利用互联网宣传、 引导、 服务职工的本领， 构建大网络大舆情全媒体工作格局。 二是建立完善网络信息管理、 群主管理、 网络信息举报等制度， 加强对国资国企网站、 、 工作群、 微信群等网络的管理和监督， 选择一批政治素质较好、 熟练运用网络语言、 在单位或网络有一定影响力的干部职工作为网络舆评人， 做大做强网上正面思想舆论。三是积极探索运用网络媒体团结引导服务职工的途径和方法， 善于运用新媒体对政策措施进行权威解读， 及时回应社会关切， 提高网络议题设置能力和舆论引导水平,让党的路线方针政策在国资国企能够迅速全面落实到位。</w:t>
      </w:r>
    </w:p>
    <w:p w14:paraId="08CB281B">
      <w:pPr>
        <w:rPr>
          <w:rFonts w:hint="eastAsia"/>
        </w:rPr>
      </w:pPr>
      <w:r>
        <w:rPr>
          <w:rFonts w:hint="eastAsia"/>
        </w:rPr>
        <w:t>　　</w:t>
      </w:r>
    </w:p>
    <w:p w14:paraId="79ADA8D2">
      <w:pPr>
        <w:rPr>
          <w:rFonts w:hint="eastAsia"/>
        </w:rPr>
      </w:pPr>
      <w:r>
        <w:rPr>
          <w:rFonts w:hint="eastAsia"/>
        </w:rPr>
        <w:t>　　篇十、 2025 年季度意识形态分析研判报告材料年第二季度， 在区委区政府的坚强领导下， 在区委宣传部的正确指导下， 区人保局党组高度重视意识形态工作， 认真深入开展学习贯彻习近平新时代中国特色社会主义思想主题教育和党的二十大精神， 强化担当意识和责任意识， 牢牢把握正确的政治方向， 始终把意识形态工作贯穿于各项重点工作中， 真正把意识形态工作落到实处。 现将二季度工作情况报告如下。</w:t>
      </w:r>
    </w:p>
    <w:p w14:paraId="31F9F6CC">
      <w:pPr>
        <w:rPr>
          <w:rFonts w:hint="eastAsia"/>
        </w:rPr>
      </w:pPr>
      <w:r>
        <w:rPr>
          <w:rFonts w:hint="eastAsia"/>
        </w:rPr>
        <w:t>　　</w:t>
      </w:r>
    </w:p>
    <w:p w14:paraId="2C42F39A">
      <w:pPr>
        <w:rPr>
          <w:rFonts w:hint="eastAsia"/>
        </w:rPr>
      </w:pPr>
      <w:r>
        <w:rPr>
          <w:rFonts w:hint="eastAsia"/>
        </w:rPr>
        <w:t>　　一、 二季度工作开展情况（一） 夯实主体责任， 强化组织领导。</w:t>
      </w:r>
    </w:p>
    <w:p w14:paraId="0EE9C5A7">
      <w:pPr>
        <w:rPr>
          <w:rFonts w:hint="eastAsia"/>
        </w:rPr>
      </w:pPr>
      <w:r>
        <w:rPr>
          <w:rFonts w:hint="eastAsia"/>
        </w:rPr>
        <w:t>　　</w:t>
      </w:r>
    </w:p>
    <w:p w14:paraId="213EE0DD">
      <w:pPr>
        <w:rPr>
          <w:rFonts w:hint="eastAsia"/>
        </w:rPr>
      </w:pPr>
      <w:r>
        <w:rPr>
          <w:rFonts w:hint="eastAsia"/>
        </w:rPr>
        <w:t>　　一是做好统筹部署。局党组认真学习贯彻习近平总书记关于意识形态工作的重要论述， 严格落实《党委（党组） 意识形态工作责任制实施办法》 ， 切实增强抓意识形态工作的履职自觉。 制定全年抓意识形态工作要点， 把意识形态工作纳入年终考核管理,对下属党支部意识形态工作进行督导， 层层传导压力， 做好责任落实。</w:t>
      </w:r>
    </w:p>
    <w:p w14:paraId="5B5F4963">
      <w:pPr>
        <w:rPr>
          <w:rFonts w:hint="eastAsia"/>
        </w:rPr>
      </w:pPr>
      <w:r>
        <w:rPr>
          <w:rFonts w:hint="eastAsia"/>
        </w:rPr>
        <w:t>　　</w:t>
      </w:r>
    </w:p>
    <w:p w14:paraId="4EB8C86C">
      <w:pPr>
        <w:rPr>
          <w:rFonts w:hint="eastAsia"/>
        </w:rPr>
      </w:pPr>
      <w:r>
        <w:rPr>
          <w:rFonts w:hint="eastAsia"/>
        </w:rPr>
        <w:t>　　二是定期研判工作。 按要求专题研判意识形态领域风险， 要求全系统严格落实意识形态工作责任制， 进一步强化对局行业主管的人才招聘、 社保、 劳动仲裁等行业社会的组织管理， 积极在社会组织中宣传中央、 市委、 区委的方针、 政策， 弘扬主旋律， 强化理论指导， 不断提高社会组织抓好意识形态的思想自觉和行动自觉。</w:t>
      </w:r>
    </w:p>
    <w:p w14:paraId="5D13588B">
      <w:pPr>
        <w:rPr>
          <w:rFonts w:hint="eastAsia"/>
        </w:rPr>
      </w:pPr>
      <w:r>
        <w:rPr>
          <w:rFonts w:hint="eastAsia"/>
        </w:rPr>
        <w:t>　　</w:t>
      </w:r>
    </w:p>
    <w:p w14:paraId="132F1213">
      <w:pPr>
        <w:rPr>
          <w:rFonts w:hint="eastAsia"/>
        </w:rPr>
      </w:pPr>
      <w:r>
        <w:rPr>
          <w:rFonts w:hint="eastAsia"/>
        </w:rPr>
        <w:t>　　（二） 深入开展学习， 提升思想自 觉。</w:t>
      </w:r>
    </w:p>
    <w:p w14:paraId="1A0E48DD">
      <w:pPr>
        <w:rPr>
          <w:rFonts w:hint="eastAsia"/>
        </w:rPr>
      </w:pPr>
      <w:r>
        <w:rPr>
          <w:rFonts w:hint="eastAsia"/>
        </w:rPr>
        <w:t>　　</w:t>
      </w:r>
    </w:p>
    <w:p w14:paraId="3FB2591D">
      <w:pPr>
        <w:rPr>
          <w:rFonts w:hint="eastAsia"/>
        </w:rPr>
      </w:pPr>
      <w:r>
        <w:rPr>
          <w:rFonts w:hint="eastAsia"/>
        </w:rPr>
        <w:t>　　一是将意识形态工作纳入局党组学习的重要内容， 及时传达学习党中央和上级党委关于意识形态工作的决策部署及指示精神， 坚持把学习 贯彻习近平新时代中国特色社会主义思想作为长期的重大任务抓紧抓好。</w:t>
      </w:r>
    </w:p>
    <w:p w14:paraId="6AC01832">
      <w:pPr>
        <w:rPr>
          <w:rFonts w:hint="eastAsia"/>
        </w:rPr>
      </w:pPr>
      <w:r>
        <w:rPr>
          <w:rFonts w:hint="eastAsia"/>
        </w:rPr>
        <w:t>　　</w:t>
      </w:r>
    </w:p>
    <w:p w14:paraId="65B131B7">
      <w:pPr>
        <w:rPr>
          <w:rFonts w:hint="eastAsia"/>
        </w:rPr>
      </w:pPr>
      <w:r>
        <w:rPr>
          <w:rFonts w:hint="eastAsia"/>
        </w:rPr>
        <w:t>　　二是结合深入开展学习贯彻习近平新时代中国特色社会主义思想主题教育， 根据“学思想、 强党性、 重实践、 建新功” 的总要求， 牢牢把握好习近平新时代中国特色社会主义思想的世界观和方法论。 开展集中理论学习 X 次， 研讨交流 X 次。 主要学习了 党的二十大精神、 《中国共产党章程（修正案） 》 《习 近平着作选读》</w:t>
      </w:r>
    </w:p>
    <w:p w14:paraId="40333B4C">
      <w:pPr>
        <w:rPr>
          <w:rFonts w:hint="eastAsia"/>
        </w:rPr>
      </w:pPr>
      <w:r>
        <w:rPr>
          <w:rFonts w:hint="eastAsia"/>
        </w:rPr>
        <w:t>　　</w:t>
      </w:r>
    </w:p>
    <w:p w14:paraId="72421A6D">
      <w:pPr>
        <w:rPr>
          <w:rFonts w:hint="eastAsia"/>
        </w:rPr>
      </w:pPr>
      <w:r>
        <w:rPr>
          <w:rFonts w:hint="eastAsia"/>
        </w:rPr>
        <w:t>　　《习近平新时代中国特色社会主义思想学习纲要》《习近平新时代中国特色社会主义思想专题摘编》 等内容。 坚持先学一步、 深学一层， 做到以学铸魂、 以学增智、 以学正风、 以学促干， 切实把学习成果转化为推动 XX 工作高质量发展的生动实践， 不断开创 XX 现代化建设新局面。</w:t>
      </w:r>
    </w:p>
    <w:p w14:paraId="208B5E17">
      <w:pPr>
        <w:rPr>
          <w:rFonts w:hint="eastAsia"/>
        </w:rPr>
      </w:pPr>
      <w:r>
        <w:rPr>
          <w:rFonts w:hint="eastAsia"/>
        </w:rPr>
        <w:t>　　</w:t>
      </w:r>
    </w:p>
    <w:p w14:paraId="51155112">
      <w:pPr>
        <w:rPr>
          <w:rFonts w:hint="eastAsia"/>
        </w:rPr>
      </w:pPr>
      <w:r>
        <w:rPr>
          <w:rFonts w:hint="eastAsia"/>
        </w:rPr>
        <w:t>　　（三） 聚焦重点工作领域， 做好融合共促。</w:t>
      </w:r>
    </w:p>
    <w:p w14:paraId="5AB68F98">
      <w:pPr>
        <w:rPr>
          <w:rFonts w:hint="eastAsia"/>
        </w:rPr>
      </w:pPr>
      <w:r>
        <w:rPr>
          <w:rFonts w:hint="eastAsia"/>
        </w:rPr>
        <w:t>　　</w:t>
      </w:r>
    </w:p>
    <w:p w14:paraId="19E5E1B4">
      <w:pPr>
        <w:rPr>
          <w:rFonts w:hint="eastAsia"/>
        </w:rPr>
      </w:pPr>
      <w:r>
        <w:rPr>
          <w:rFonts w:hint="eastAsia"/>
        </w:rPr>
        <w:t>　　一是强化党建引领。 坚持社会组织“登记时同步推进党组织组建， 等级评估时同步评估党建工作， 年检和抽查时同步检查党建工作， 培训时同步开展党建培训， 评优评先时同步对党建先进进行评选表彰， 脱钩改革时同步部署安排脱钩后党建工作” 的“六同步”</w:t>
      </w:r>
    </w:p>
    <w:p w14:paraId="65DE4979">
      <w:pPr>
        <w:rPr>
          <w:rFonts w:hint="eastAsia"/>
        </w:rPr>
      </w:pPr>
      <w:r>
        <w:rPr>
          <w:rFonts w:hint="eastAsia"/>
        </w:rPr>
        <w:t>　　</w:t>
      </w:r>
    </w:p>
    <w:p w14:paraId="3F246D61">
      <w:pPr>
        <w:rPr>
          <w:rFonts w:hint="eastAsia"/>
        </w:rPr>
      </w:pPr>
      <w:r>
        <w:rPr>
          <w:rFonts w:hint="eastAsia"/>
        </w:rPr>
        <w:t>　　工作机制。 将党建工作纳入等级评估指标体系， 纳入社会组织章程规范， 明确将党的建设及社会主义核心价值观内容写入社会组织章程。</w:t>
      </w:r>
    </w:p>
    <w:p w14:paraId="02862CC3">
      <w:pPr>
        <w:rPr>
          <w:rFonts w:hint="eastAsia"/>
        </w:rPr>
      </w:pPr>
      <w:r>
        <w:rPr>
          <w:rFonts w:hint="eastAsia"/>
        </w:rPr>
        <w:t>　　</w:t>
      </w:r>
    </w:p>
    <w:p w14:paraId="6E2D5FBE">
      <w:pPr>
        <w:rPr>
          <w:rFonts w:hint="eastAsia"/>
        </w:rPr>
      </w:pPr>
      <w:r>
        <w:rPr>
          <w:rFonts w:hint="eastAsia"/>
        </w:rPr>
        <w:t>　　二是强化组织保障。 按照《X 区社会组织工作领导小组工作规则》 ， 加强同职能部门和行业主管、 管理部门对社会组织的发展指导和联合监管， 强化社会组织党的建设、 机构管理和业务发展， 为社会组织规范管理提供了 组织保障。三是加强综合监管。通过年检、抽查、 审计、 评估等工作， 严格审查社会组织开展党建工作、 执行法律法规和有关政策、开展业务活动、机构变动和人员聘用等情况，全方位、 多角度掌握社会组织动态， 促进社会组织规范、 健康、 有序发展， 有效确保社会组织意识形态领域安全稳定。 及时公示公告社会组织违法违规情况， 加强同业务主管单位、 行业管理部门和职能部门对社会组织资金、 人员及活动情况的综合监管。</w:t>
      </w:r>
    </w:p>
    <w:p w14:paraId="1A5EF326">
      <w:pPr>
        <w:rPr>
          <w:rFonts w:hint="eastAsia"/>
        </w:rPr>
      </w:pPr>
      <w:r>
        <w:rPr>
          <w:rFonts w:hint="eastAsia"/>
        </w:rPr>
        <w:t>　　</w:t>
      </w:r>
    </w:p>
    <w:p w14:paraId="0D39C9EA">
      <w:pPr>
        <w:rPr>
          <w:rFonts w:hint="eastAsia"/>
        </w:rPr>
      </w:pPr>
      <w:r>
        <w:rPr>
          <w:rFonts w:hint="eastAsia"/>
        </w:rPr>
        <w:t>　　（四） 做好正向舆论引导， 强化监管监督。</w:t>
      </w:r>
    </w:p>
    <w:p w14:paraId="34D57A3E">
      <w:pPr>
        <w:rPr>
          <w:rFonts w:hint="eastAsia"/>
        </w:rPr>
      </w:pPr>
      <w:r>
        <w:rPr>
          <w:rFonts w:hint="eastAsia"/>
        </w:rPr>
        <w:t>　　</w:t>
      </w:r>
    </w:p>
    <w:p w14:paraId="3A4083BA">
      <w:pPr>
        <w:rPr>
          <w:rFonts w:hint="eastAsia"/>
        </w:rPr>
      </w:pPr>
      <w:r>
        <w:rPr>
          <w:rFonts w:hint="eastAsia"/>
        </w:rPr>
        <w:t>　　一是强化阵地管控。 定期组织网络意识形态检查、 敏感信息清查， 及时发布检查结果并督促清理。 研判新媒体发展趋势， 及时掌控正面、 负面舆情， 为高质量发展营造良好氛围。 强化风险意识、底线思维牢牢守住网络意识形态主阵地， 确保网络意识形态领域的绝对安全。 加强对公司管理的领域各。</w:t>
      </w:r>
    </w:p>
    <w:p w14:paraId="68CA957A">
      <w:pPr>
        <w:rPr>
          <w:rFonts w:hint="eastAsia"/>
        </w:rPr>
      </w:pPr>
      <w:r>
        <w:rPr>
          <w:rFonts w:hint="eastAsia"/>
        </w:rPr>
        <w:t>　　</w:t>
      </w:r>
    </w:p>
    <w:p w14:paraId="4DEE0931">
      <w:pPr>
        <w:rPr>
          <w:rFonts w:hint="eastAsia"/>
        </w:rPr>
      </w:pPr>
      <w:r>
        <w:rPr>
          <w:rFonts w:hint="eastAsia"/>
        </w:rPr>
        <w:t>　　二是加强舆情管理。认真贯彻落实中央新修订的《党委（党组）</w:t>
      </w:r>
    </w:p>
    <w:p w14:paraId="79B4FED3">
      <w:pPr>
        <w:rPr>
          <w:rFonts w:hint="eastAsia"/>
        </w:rPr>
      </w:pPr>
      <w:r>
        <w:rPr>
          <w:rFonts w:hint="eastAsia"/>
        </w:rPr>
        <w:t>　　</w:t>
      </w:r>
    </w:p>
    <w:p w14:paraId="62AE827E">
      <w:pPr>
        <w:rPr>
          <w:rFonts w:hint="eastAsia"/>
        </w:rPr>
      </w:pPr>
      <w:r>
        <w:rPr>
          <w:rFonts w:hint="eastAsia"/>
        </w:rPr>
        <w:t>　　意识形态工作责任制实施办法》 ， 紧紧围绕 2025 年是党的二十大精神的开局之年、 实施“十四五” 规划的关键之年这一重要节点，积极防范意识形态领域重大风险， 树立底线思维， 加强风险分析研判。 强化监测、 研判、 处置等环节管理。 加强与宣传网信部门、 重点媒体沟通联络， 保障舆情平稳可控。</w:t>
      </w:r>
    </w:p>
    <w:p w14:paraId="43B4A37A">
      <w:pPr>
        <w:rPr>
          <w:rFonts w:hint="eastAsia"/>
        </w:rPr>
      </w:pPr>
      <w:r>
        <w:rPr>
          <w:rFonts w:hint="eastAsia"/>
        </w:rPr>
        <w:t>　　</w:t>
      </w:r>
    </w:p>
    <w:p w14:paraId="3F0B71F6">
      <w:pPr>
        <w:rPr>
          <w:rFonts w:hint="eastAsia"/>
        </w:rPr>
      </w:pPr>
      <w:r>
        <w:rPr>
          <w:rFonts w:hint="eastAsia"/>
        </w:rPr>
        <w:t>　　二、 存在的问题第二季度以来， 在落实意识形态责任制方面虽然我们做了 一些工作， 也取得了 一定成效， 但也还存在一些不足。 一是思想掌控不够全面深入， 对干部职工在意识形态方面的思想倾向， 对意识形态工作的真实态度等调查研究不够深入。二是意识形态是一个动态的过程， 在信息化时代受互联网、 微信等新媒体的影响尤为突出， 应对这方面的创新思路举措不多。 三是社会组织党建指导不够。 目 前从事社会组织的工作人员仅有 1 名， 指导监督力度有限。</w:t>
      </w:r>
    </w:p>
    <w:p w14:paraId="7D7B3DAF">
      <w:pPr>
        <w:rPr>
          <w:rFonts w:hint="eastAsia"/>
        </w:rPr>
      </w:pPr>
      <w:r>
        <w:rPr>
          <w:rFonts w:hint="eastAsia"/>
        </w:rPr>
        <w:t>　　</w:t>
      </w:r>
    </w:p>
    <w:p w14:paraId="02C96227">
      <w:pPr>
        <w:rPr>
          <w:rFonts w:hint="eastAsia"/>
        </w:rPr>
      </w:pPr>
      <w:r>
        <w:rPr>
          <w:rFonts w:hint="eastAsia"/>
        </w:rPr>
        <w:t>　　三、 下一步打算下一步， 我局主要抓好三个方面的工作：一是加强看齐意识和责任意识， 牢牢把握好正确的政治方向,向党中央看齐， 向习近平总书记看齐， 向党的理论路线方针政策看齐， 向党中央各项决策部署看齐， 切实把意识形态工作摆到到全局工作重中之重去。</w:t>
      </w:r>
    </w:p>
    <w:p w14:paraId="738F8E61">
      <w:pPr>
        <w:rPr>
          <w:rFonts w:hint="eastAsia"/>
        </w:rPr>
      </w:pPr>
      <w:r>
        <w:rPr>
          <w:rFonts w:hint="eastAsia"/>
        </w:rPr>
        <w:t>　　</w:t>
      </w:r>
    </w:p>
    <w:p w14:paraId="55E024A6">
      <w:pPr>
        <w:rPr>
          <w:rFonts w:hint="eastAsia"/>
        </w:rPr>
      </w:pPr>
      <w:r>
        <w:rPr>
          <w:rFonts w:hint="eastAsia"/>
        </w:rPr>
        <w:t>　　二是强化政治建设。 坚持把党的政治建设摆在首位， 树牢“四个意识” ， 坚定“四个自信” 。 坚持党管宣传、 党管意识形态、 党管媒体， 加强政治、 思想、 组织、 作风、 制度和党风廉政建设。</w:t>
      </w:r>
    </w:p>
    <w:p w14:paraId="5F2EB1C4">
      <w:pPr>
        <w:rPr>
          <w:rFonts w:hint="eastAsia"/>
        </w:rPr>
      </w:pPr>
      <w:r>
        <w:rPr>
          <w:rFonts w:hint="eastAsia"/>
        </w:rPr>
        <w:t>　　</w:t>
      </w:r>
    </w:p>
    <w:p w14:paraId="1C59468E">
      <w:pPr>
        <w:rPr>
          <w:rFonts w:hint="eastAsia"/>
        </w:rPr>
      </w:pPr>
      <w:r>
        <w:rPr>
          <w:rFonts w:hint="eastAsia"/>
        </w:rPr>
        <w:t>　　三是深化全面从严治党。 坚持“三个务必” 、 两个“永远在路上” ， 强化全面从严治党主体责任和“一岗双责” ， 突出“三大重点” 、 倡树“八种作风:严格落实中央八项规定及其实施细则精神，持续整治形式主义官僚主义。 认真贯彻落实《中国共产党宣传工作条例》 ， 贯彻新时代党的组织路线， 深化政治意识， 建强宣传工作队伍。</w:t>
      </w:r>
    </w:p>
    <w:p w14:paraId="5C258C0B">
      <w:pPr>
        <w:rPr>
          <w:rFonts w:hint="eastAsia"/>
        </w:rPr>
      </w:pPr>
      <w:r>
        <w:rPr>
          <w:rFonts w:hint="eastAsia"/>
        </w:rPr>
        <w:t>　　</w:t>
      </w:r>
    </w:p>
    <w:p w14:paraId="2DFD16EA">
      <w:pPr>
        <w:rPr>
          <w:rFonts w:hint="eastAsia"/>
        </w:rPr>
      </w:pPr>
      <w:r>
        <w:rPr>
          <w:rFonts w:hint="eastAsia"/>
        </w:rPr>
        <w:t>　　篇十一、2025 年(党委)第一季度意识形态工作情况总结汇报材料意识形态工作是党的重要使命之一， 关乎国家长治久安、 民族凝聚力和向心力。本次旨在全面总结第一季度意识形态工作的实施情况， 分析存在的问题， 并提出改进措施， 为下一阶段的工作提供参考。</w:t>
      </w:r>
    </w:p>
    <w:p w14:paraId="57651D99">
      <w:pPr>
        <w:rPr>
          <w:rFonts w:hint="eastAsia"/>
        </w:rPr>
      </w:pPr>
      <w:r>
        <w:rPr>
          <w:rFonts w:hint="eastAsia"/>
        </w:rPr>
        <w:t>　　</w:t>
      </w:r>
    </w:p>
    <w:p w14:paraId="4E5F47E1">
      <w:pPr>
        <w:rPr>
          <w:rFonts w:hint="eastAsia"/>
        </w:rPr>
      </w:pPr>
      <w:r>
        <w:rPr>
          <w:rFonts w:hint="eastAsia"/>
        </w:rPr>
        <w:t>　　一、 意识形态工作总体情况在党委的正确领导下， 各级党组织和宣传部门紧密围绕中心工作， 坚持党管宣传、 党管意识形态的原则， 不断加强工作机制与组织建设。通过制定实施方案、明确责任分工、加强监督检查等措施，确保了 意识形态工作的有效落实。 重点工作与主要成果包括： 加强理论学习， 提高党员干部的思想认识； 加强舆论引导， 营造良好的社会氛围； 深化精神文明创建活动， 提升人民群众的文化素质； 维护社会意识形态安全， 防范化解意识形态风险。</w:t>
      </w:r>
    </w:p>
    <w:p w14:paraId="363F7211">
      <w:pPr>
        <w:rPr>
          <w:rFonts w:hint="eastAsia"/>
        </w:rPr>
      </w:pPr>
      <w:r>
        <w:rPr>
          <w:rFonts w:hint="eastAsia"/>
        </w:rPr>
        <w:t>　　</w:t>
      </w:r>
    </w:p>
    <w:p w14:paraId="718269F0">
      <w:pPr>
        <w:rPr>
          <w:rFonts w:hint="eastAsia"/>
        </w:rPr>
      </w:pPr>
      <w:r>
        <w:rPr>
          <w:rFonts w:hint="eastAsia"/>
        </w:rPr>
        <w:t>　　二、 意识形态工作实施情况(一)理论学习与思想教育各级党组织和宣传部门组织开展了 丰富多彩的理论学习活动，包括党的基本理论、习近平总书记关于意识形态工作的重要讲话精神等。 通过集中学习、 研讨交流等方式， 提高了 党员干部的思想认识， 增强了 政治敏锐性和鉴别力。</w:t>
      </w:r>
    </w:p>
    <w:p w14:paraId="48302EE5">
      <w:pPr>
        <w:rPr>
          <w:rFonts w:hint="eastAsia"/>
        </w:rPr>
      </w:pPr>
      <w:r>
        <w:rPr>
          <w:rFonts w:hint="eastAsia"/>
        </w:rPr>
        <w:t>　　</w:t>
      </w:r>
    </w:p>
    <w:p w14:paraId="1C4A55D7">
      <w:pPr>
        <w:rPr>
          <w:rFonts w:hint="eastAsia"/>
        </w:rPr>
      </w:pPr>
      <w:r>
        <w:rPr>
          <w:rFonts w:hint="eastAsia"/>
        </w:rPr>
        <w:t>　　（二） 舆论引导与宣传思想工作加强舆论阵地建设， 积极发挥主流媒体的作用， 传播正能量、弘扬主旋律。 同时， 加强网络舆情监测和分析， 及时发现和处置不良信息， 维护了 网络空间的清朗。</w:t>
      </w:r>
    </w:p>
    <w:p w14:paraId="51FAFFB1">
      <w:pPr>
        <w:rPr>
          <w:rFonts w:hint="eastAsia"/>
        </w:rPr>
      </w:pPr>
      <w:r>
        <w:rPr>
          <w:rFonts w:hint="eastAsia"/>
        </w:rPr>
        <w:t>　　</w:t>
      </w:r>
    </w:p>
    <w:p w14:paraId="0A9DF059">
      <w:pPr>
        <w:rPr>
          <w:rFonts w:hint="eastAsia"/>
        </w:rPr>
      </w:pPr>
      <w:r>
        <w:rPr>
          <w:rFonts w:hint="eastAsia"/>
        </w:rPr>
        <w:t>　　（三） 精神文明创建活动与文化工作深入开展各类精神文明创建活动， 包括文化下乡 、 文艺演出、志愿服务等。 通过这些活动， 丰富了 人民群众的精神文化生活,提高了 社会文明程度。</w:t>
      </w:r>
    </w:p>
    <w:p w14:paraId="087D85DD">
      <w:pPr>
        <w:rPr>
          <w:rFonts w:hint="eastAsia"/>
        </w:rPr>
      </w:pPr>
      <w:r>
        <w:rPr>
          <w:rFonts w:hint="eastAsia"/>
        </w:rPr>
        <w:t>　　</w:t>
      </w:r>
    </w:p>
    <w:p w14:paraId="57B6E86E">
      <w:pPr>
        <w:rPr>
          <w:rFonts w:hint="eastAsia"/>
        </w:rPr>
      </w:pPr>
      <w:r>
        <w:rPr>
          <w:rFonts w:hint="eastAsia"/>
        </w:rPr>
        <w:t>　　（四） 维护社会意识形态安全加强意识形态领域的风险排查和预警机制建设， 及时发现和化解各类风险隐患。 同时， 加强与相关部门的协调配合， 形成维护社会意识形态安全的强大合力。</w:t>
      </w:r>
    </w:p>
    <w:p w14:paraId="4CB4749D">
      <w:pPr>
        <w:rPr>
          <w:rFonts w:hint="eastAsia"/>
        </w:rPr>
      </w:pPr>
      <w:r>
        <w:rPr>
          <w:rFonts w:hint="eastAsia"/>
        </w:rPr>
        <w:t>　　</w:t>
      </w:r>
    </w:p>
    <w:p w14:paraId="609EDE0D">
      <w:pPr>
        <w:rPr>
          <w:rFonts w:hint="eastAsia"/>
        </w:rPr>
      </w:pPr>
      <w:r>
        <w:rPr>
          <w:rFonts w:hint="eastAsia"/>
        </w:rPr>
        <w:t>　　三、 工作亮点与特色（一） 优秀经脸与创新做法在意识形态工作中， 各级党组织和宣传部门积极探索创新,形成了 一系列具有地方特色和行业特点的优秀经验和创新做法。例如，通过开设“理论大讲堂” 、 举办“红色文化周” 等活动,有效提升了 理论学习和思想教育的实效性。</w:t>
      </w:r>
    </w:p>
    <w:p w14:paraId="5CDFE748">
      <w:pPr>
        <w:rPr>
          <w:rFonts w:hint="eastAsia"/>
        </w:rPr>
      </w:pPr>
      <w:r>
        <w:rPr>
          <w:rFonts w:hint="eastAsia"/>
        </w:rPr>
        <w:t>　　</w:t>
      </w:r>
    </w:p>
    <w:p w14:paraId="154832C9">
      <w:pPr>
        <w:rPr>
          <w:rFonts w:hint="eastAsia"/>
        </w:rPr>
      </w:pPr>
      <w:r>
        <w:rPr>
          <w:rFonts w:hint="eastAsia"/>
        </w:rPr>
        <w:t>　　（二） 意识形态工作与业务工作的融合各级党组织和宣传部门注重将意识形态工作融入业务工作之中， 实现了 两者的有机结合。 通过加强党员干部的意识形态教育，提高了 他们在业务工作中的政治敏感性和鉴别力， 为推动各项业务工作的顺利开展提供了 有力保障。</w:t>
      </w:r>
    </w:p>
    <w:p w14:paraId="6E3183C4">
      <w:pPr>
        <w:rPr>
          <w:rFonts w:hint="eastAsia"/>
        </w:rPr>
      </w:pPr>
      <w:r>
        <w:rPr>
          <w:rFonts w:hint="eastAsia"/>
        </w:rPr>
        <w:t>　　</w:t>
      </w:r>
    </w:p>
    <w:p w14:paraId="0F912495">
      <w:pPr>
        <w:rPr>
          <w:rFonts w:hint="eastAsia"/>
        </w:rPr>
      </w:pPr>
      <w:r>
        <w:rPr>
          <w:rFonts w:hint="eastAsia"/>
        </w:rPr>
        <w:t>　　（三） 受到表彰与奖励的情况在第一季度的意识形态工作中， 涌现出了 一批先进集体和个人。</w:t>
      </w:r>
    </w:p>
    <w:p w14:paraId="6F67859D">
      <w:pPr>
        <w:rPr>
          <w:rFonts w:hint="eastAsia"/>
        </w:rPr>
      </w:pPr>
      <w:r>
        <w:rPr>
          <w:rFonts w:hint="eastAsia"/>
        </w:rPr>
        <w:t>　　</w:t>
      </w:r>
    </w:p>
    <w:p w14:paraId="626E395F">
      <w:pPr>
        <w:rPr>
          <w:rFonts w:hint="eastAsia"/>
        </w:rPr>
      </w:pPr>
      <w:r>
        <w:rPr>
          <w:rFonts w:hint="eastAsia"/>
        </w:rPr>
        <w:t>　　他们以高度的政治责任感和使命感， 认真履行职责， 为意识形态工作做出了 突出贡献。这些先进集体和个人受到了 党委的表彰和奖励，为全体党员干部树立了 榜样。</w:t>
      </w:r>
    </w:p>
    <w:p w14:paraId="6EB715B8">
      <w:pPr>
        <w:rPr>
          <w:rFonts w:hint="eastAsia"/>
        </w:rPr>
      </w:pPr>
      <w:r>
        <w:rPr>
          <w:rFonts w:hint="eastAsia"/>
        </w:rPr>
        <w:t>　　</w:t>
      </w:r>
    </w:p>
    <w:p w14:paraId="0DEBADB3">
      <w:pPr>
        <w:rPr>
          <w:rFonts w:hint="eastAsia"/>
        </w:rPr>
      </w:pPr>
      <w:r>
        <w:rPr>
          <w:rFonts w:hint="eastAsia"/>
        </w:rPr>
        <w:t>　　四、 存在问题与改进措施（一） 理论学习不够深入部分党员干部对理论学习 重视不够， 缺乏深入思考和系统掌握。</w:t>
      </w:r>
    </w:p>
    <w:p w14:paraId="0C75B0C6">
      <w:pPr>
        <w:rPr>
          <w:rFonts w:hint="eastAsia"/>
        </w:rPr>
      </w:pPr>
      <w:r>
        <w:rPr>
          <w:rFonts w:hint="eastAsia"/>
        </w:rPr>
        <w:t>　　</w:t>
      </w:r>
    </w:p>
    <w:p w14:paraId="0D38B50E">
      <w:pPr>
        <w:rPr>
          <w:rFonts w:hint="eastAsia"/>
        </w:rPr>
      </w:pPr>
      <w:r>
        <w:rPr>
          <w:rFonts w:hint="eastAsia"/>
        </w:rPr>
        <w:t>　　改进措施包括加强理论学习的组织和管理， 制定详细的学习计划，确保学习 效果。</w:t>
      </w:r>
    </w:p>
    <w:p w14:paraId="5E1A4155">
      <w:pPr>
        <w:rPr>
          <w:rFonts w:hint="eastAsia"/>
        </w:rPr>
      </w:pPr>
      <w:r>
        <w:rPr>
          <w:rFonts w:hint="eastAsia"/>
        </w:rPr>
        <w:t>　　</w:t>
      </w:r>
    </w:p>
    <w:p w14:paraId="6ED475EE">
      <w:pPr>
        <w:rPr>
          <w:rFonts w:hint="eastAsia"/>
        </w:rPr>
      </w:pPr>
      <w:r>
        <w:rPr>
          <w:rFonts w:hint="eastAsia"/>
        </w:rPr>
        <w:t>　　（二） 宣传思想工作不够到位在一些领域， 宣传思想工作还存在薄弱环节， 舆论引导力不强。</w:t>
      </w:r>
    </w:p>
    <w:p w14:paraId="340E3C92">
      <w:pPr>
        <w:rPr>
          <w:rFonts w:hint="eastAsia"/>
        </w:rPr>
      </w:pPr>
      <w:r>
        <w:rPr>
          <w:rFonts w:hint="eastAsia"/>
        </w:rPr>
        <w:t>　　</w:t>
      </w:r>
    </w:p>
    <w:p w14:paraId="4990E306">
      <w:pPr>
        <w:rPr>
          <w:rFonts w:hint="eastAsia"/>
        </w:rPr>
      </w:pPr>
      <w:r>
        <w:rPr>
          <w:rFonts w:hint="eastAsia"/>
        </w:rPr>
        <w:t>　　改进措施包括加强宣传思想工作的力度和针对性， 提高舆论引导的水平和效果。</w:t>
      </w:r>
    </w:p>
    <w:p w14:paraId="18DB346F">
      <w:pPr>
        <w:rPr>
          <w:rFonts w:hint="eastAsia"/>
        </w:rPr>
      </w:pPr>
      <w:r>
        <w:rPr>
          <w:rFonts w:hint="eastAsia"/>
        </w:rPr>
        <w:t>　　</w:t>
      </w:r>
    </w:p>
    <w:p w14:paraId="50A93A87">
      <w:pPr>
        <w:rPr>
          <w:rFonts w:hint="eastAsia"/>
        </w:rPr>
      </w:pPr>
      <w:r>
        <w:rPr>
          <w:rFonts w:hint="eastAsia"/>
        </w:rPr>
        <w:t>　　（三） 精神文明创建活动不够丰富当前精神文明创建活动的内容和形式还有待进一步丰富和创新。 改进措施包括深入挖掘地方文化和行业特色资源， 开展更具吸引力和影响力的活动。</w:t>
      </w:r>
    </w:p>
    <w:p w14:paraId="1FFFE31A">
      <w:pPr>
        <w:rPr>
          <w:rFonts w:hint="eastAsia"/>
        </w:rPr>
      </w:pPr>
      <w:r>
        <w:rPr>
          <w:rFonts w:hint="eastAsia"/>
        </w:rPr>
        <w:t>　　</w:t>
      </w:r>
    </w:p>
    <w:p w14:paraId="2A95184E">
      <w:pPr>
        <w:rPr>
          <w:rFonts w:hint="eastAsia"/>
        </w:rPr>
      </w:pPr>
      <w:r>
        <w:rPr>
          <w:rFonts w:hint="eastAsia"/>
        </w:rPr>
        <w:t>　　（四） 维护社会意识形态安全面临挑战随着国内外形势的复杂变化， 维护社会意识形态安全面临新的挑战和考验。 改进措施包括加强风险排查和预警机制建设， 提高应对突发事件的能力水平。</w:t>
      </w:r>
    </w:p>
    <w:p w14:paraId="3723330A">
      <w:pPr>
        <w:rPr>
          <w:rFonts w:hint="eastAsia"/>
        </w:rPr>
      </w:pPr>
      <w:r>
        <w:rPr>
          <w:rFonts w:hint="eastAsia"/>
        </w:rPr>
        <w:t>　　</w:t>
      </w:r>
    </w:p>
    <w:p w14:paraId="500D5CF1">
      <w:pPr>
        <w:rPr>
          <w:rFonts w:hint="eastAsia"/>
        </w:rPr>
      </w:pPr>
      <w:r>
        <w:rPr>
          <w:rFonts w:hint="eastAsia"/>
        </w:rPr>
        <w:t>　　五、 下一阶段工作计划（一） 深化理论学习与思想教育： 继续加强党员干部的理论学习教育工作， 提高政治素质和理论水平。</w:t>
      </w:r>
    </w:p>
    <w:p w14:paraId="70FFA6BA">
      <w:pPr>
        <w:rPr>
          <w:rFonts w:hint="eastAsia"/>
        </w:rPr>
      </w:pPr>
      <w:r>
        <w:rPr>
          <w:rFonts w:hint="eastAsia"/>
        </w:rPr>
        <w:t>　　</w:t>
      </w:r>
    </w:p>
    <w:p w14:paraId="10D6AC5F">
      <w:pPr>
        <w:rPr>
          <w:rFonts w:hint="eastAsia"/>
        </w:rPr>
      </w:pPr>
      <w:r>
        <w:rPr>
          <w:rFonts w:hint="eastAsia"/>
        </w:rPr>
        <w:t>　　（二） 加强宣传思想工作与业务融合： 进一步推进宣传思想工作与业务工作的深度融合发展， 提升整体工作效能。</w:t>
      </w:r>
    </w:p>
    <w:p w14:paraId="356500EE">
      <w:pPr>
        <w:rPr>
          <w:rFonts w:hint="eastAsia"/>
        </w:rPr>
      </w:pPr>
      <w:r>
        <w:rPr>
          <w:rFonts w:hint="eastAsia"/>
        </w:rPr>
        <w:t>　　</w:t>
      </w:r>
    </w:p>
    <w:p w14:paraId="0E3FAB4C">
      <w:pPr>
        <w:rPr>
          <w:rFonts w:hint="eastAsia"/>
        </w:rPr>
      </w:pPr>
      <w:r>
        <w:rPr>
          <w:rFonts w:hint="eastAsia"/>
        </w:rPr>
        <w:t>　　（三）丰富精神文明创建活动内容： 结合地方实际和行业特点，创新开展形式多样、 内容丰富的精神文明创建活动。</w:t>
      </w:r>
    </w:p>
    <w:p w14:paraId="43AB748D">
      <w:pPr>
        <w:rPr>
          <w:rFonts w:hint="eastAsia"/>
        </w:rPr>
      </w:pPr>
      <w:r>
        <w:rPr>
          <w:rFonts w:hint="eastAsia"/>
        </w:rPr>
        <w:t>　　</w:t>
      </w:r>
    </w:p>
    <w:p w14:paraId="53B41E95">
      <w:pPr>
        <w:rPr>
          <w:rFonts w:hint="eastAsia"/>
        </w:rPr>
      </w:pPr>
      <w:r>
        <w:rPr>
          <w:rFonts w:hint="eastAsia"/>
        </w:rPr>
        <w:t>　　（四） 提升维护社会意识形态安全能力： 加强意识形态领域风险防控和应对处置能力建设， 确保社会大局稳定和谐。</w:t>
      </w:r>
    </w:p>
    <w:p w14:paraId="4F8C9E39">
      <w:pPr>
        <w:rPr>
          <w:rFonts w:hint="eastAsia"/>
        </w:rPr>
      </w:pPr>
      <w:r>
        <w:rPr>
          <w:rFonts w:hint="eastAsia"/>
        </w:rPr>
        <w:t>　　</w:t>
      </w:r>
    </w:p>
    <w:p w14:paraId="1062C184">
      <w:pPr>
        <w:rPr>
          <w:rFonts w:hint="eastAsia"/>
        </w:rPr>
      </w:pPr>
      <w:r>
        <w:rPr>
          <w:rFonts w:hint="eastAsia"/>
        </w:rPr>
        <w:t>　　六、 结语意识形态工作是党的一项重要的工作。 通过本次汇报， 我们全面总结了 第一季度意识形态工作的实施情况、亮点特色以及存在的问题和改进措施。 下一阶段我们将继续深化理论学习、 加强宣传思想工作、丰富精神文明创建活动以及提升维护社会意识形态安全能力等方面的工作力度和水平。我们将总结经验教训、改进不足之处、不断开拓创新， 为全面完成工作任务而努力奋斗！</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5B0E80"/>
    <w:rsid w:val="01040F3A"/>
    <w:rsid w:val="072A2314"/>
    <w:rsid w:val="09A8756E"/>
    <w:rsid w:val="0B5218A1"/>
    <w:rsid w:val="0D020B65"/>
    <w:rsid w:val="0DBB17E4"/>
    <w:rsid w:val="0F2211CB"/>
    <w:rsid w:val="0F5B0E80"/>
    <w:rsid w:val="0F7718EE"/>
    <w:rsid w:val="1819663B"/>
    <w:rsid w:val="1888656B"/>
    <w:rsid w:val="1CDB725A"/>
    <w:rsid w:val="20E010C5"/>
    <w:rsid w:val="20E40D06"/>
    <w:rsid w:val="252468F6"/>
    <w:rsid w:val="272A4EC8"/>
    <w:rsid w:val="2D400CCB"/>
    <w:rsid w:val="34DD524A"/>
    <w:rsid w:val="39793059"/>
    <w:rsid w:val="3A386910"/>
    <w:rsid w:val="3B261E1B"/>
    <w:rsid w:val="3E0B08DA"/>
    <w:rsid w:val="406A16BE"/>
    <w:rsid w:val="423A60B6"/>
    <w:rsid w:val="466F101E"/>
    <w:rsid w:val="47970E1C"/>
    <w:rsid w:val="48E13021"/>
    <w:rsid w:val="4A660C1F"/>
    <w:rsid w:val="51571481"/>
    <w:rsid w:val="55227655"/>
    <w:rsid w:val="55496DF8"/>
    <w:rsid w:val="5816716B"/>
    <w:rsid w:val="58697645"/>
    <w:rsid w:val="5ADB421C"/>
    <w:rsid w:val="5C1A29AA"/>
    <w:rsid w:val="5C8A0353"/>
    <w:rsid w:val="5CED20E8"/>
    <w:rsid w:val="5D73645E"/>
    <w:rsid w:val="5F3A5DCA"/>
    <w:rsid w:val="5F9C74BC"/>
    <w:rsid w:val="62281A28"/>
    <w:rsid w:val="65966139"/>
    <w:rsid w:val="66AE3383"/>
    <w:rsid w:val="681A7646"/>
    <w:rsid w:val="6FEB702D"/>
    <w:rsid w:val="75C33F2A"/>
    <w:rsid w:val="75C77D48"/>
    <w:rsid w:val="763B0034"/>
    <w:rsid w:val="7B1E408D"/>
    <w:rsid w:val="7D2B0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eastAsia="仿宋"/>
      <w:b/>
      <w:kern w:val="44"/>
      <w:sz w:val="44"/>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仿宋" w:hAnsi="仿宋" w:cs="仿宋"/>
      <w:b/>
      <w:sz w:val="44"/>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样式1"/>
    <w:basedOn w:val="1"/>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62</Pages>
  <Words>0</Words>
  <Characters>0</Characters>
  <Lines>0</Lines>
  <Paragraphs>0</Paragraphs>
  <TotalTime>8</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2025-04-11T05:07:00Z</dcterms:created>
  <dc:creator>易和868</dc:creator>
  <cp:lastModifiedBy>易和868</cp:lastModifiedBy>
  <dcterms:modified xsi:type="dcterms:W3CDTF">2025-04-11T05:17:53Z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BAF01811ED0F4C91A14C5B4205DE3410_11</vt:lpwstr>
  </property>
  <property fmtid="{D5CDD505-2E9C-101B-9397-08002B2CF9AE}" pid="4" name="KSOTemplateDocerSaveRecord">
    <vt:lpwstr>eyJoZGlkIjoiNmI1ZGI0MGEwZGRjNjRkNmI1MzkzYmMxMzlkNjRkN2UiLCJ1c2VySWQiOiI1ODUwMjcwNjEifQ==</vt:lpwstr>
  </property>
</Properties>
</file>